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FB84" w14:textId="6EF2E7F1" w:rsidR="00625F73" w:rsidRPr="007E06C1" w:rsidRDefault="00625F73" w:rsidP="009F0F82">
      <w:pPr>
        <w:spacing w:line="360" w:lineRule="auto"/>
        <w:jc w:val="both"/>
        <w:rPr>
          <w:rFonts w:ascii="Times New Roman" w:hAnsi="Times New Roman" w:cs="Times New Roman"/>
          <w:b/>
          <w:bCs/>
          <w:sz w:val="24"/>
          <w:szCs w:val="24"/>
        </w:rPr>
      </w:pPr>
    </w:p>
    <w:p w14:paraId="66B1155C" w14:textId="77777777" w:rsidR="008647DA" w:rsidRPr="007E06C1" w:rsidRDefault="008647DA" w:rsidP="009F0F82">
      <w:pPr>
        <w:spacing w:line="360" w:lineRule="auto"/>
        <w:jc w:val="center"/>
        <w:rPr>
          <w:rFonts w:ascii="Times New Roman" w:hAnsi="Times New Roman" w:cs="Times New Roman"/>
          <w:b/>
          <w:bCs/>
          <w:sz w:val="24"/>
          <w:szCs w:val="24"/>
        </w:rPr>
      </w:pPr>
      <w:r w:rsidRPr="007E06C1">
        <w:rPr>
          <w:rFonts w:ascii="Times New Roman" w:hAnsi="Times New Roman" w:cs="Times New Roman"/>
          <w:b/>
          <w:bCs/>
          <w:sz w:val="24"/>
          <w:szCs w:val="24"/>
        </w:rPr>
        <w:t>MAHINDRA LAW UNIVERSITY</w:t>
      </w:r>
    </w:p>
    <w:p w14:paraId="328D4B28" w14:textId="77777777" w:rsidR="008647DA" w:rsidRPr="007E06C1" w:rsidRDefault="008647DA" w:rsidP="009F0F82">
      <w:pPr>
        <w:spacing w:line="360" w:lineRule="auto"/>
        <w:jc w:val="center"/>
        <w:rPr>
          <w:rFonts w:ascii="Times New Roman" w:hAnsi="Times New Roman" w:cs="Times New Roman"/>
          <w:b/>
          <w:bCs/>
          <w:sz w:val="24"/>
          <w:szCs w:val="24"/>
        </w:rPr>
      </w:pPr>
    </w:p>
    <w:p w14:paraId="7189041C" w14:textId="77777777" w:rsidR="008647DA" w:rsidRPr="007E06C1" w:rsidRDefault="008647DA" w:rsidP="009F0F82">
      <w:pPr>
        <w:spacing w:line="360" w:lineRule="auto"/>
        <w:jc w:val="center"/>
        <w:rPr>
          <w:rFonts w:ascii="Times New Roman" w:hAnsi="Times New Roman" w:cs="Times New Roman"/>
          <w:sz w:val="24"/>
          <w:szCs w:val="24"/>
        </w:rPr>
      </w:pPr>
      <w:r w:rsidRPr="007E06C1">
        <w:rPr>
          <w:rFonts w:ascii="Times New Roman" w:hAnsi="Times New Roman" w:cs="Times New Roman"/>
          <w:sz w:val="24"/>
          <w:szCs w:val="24"/>
        </w:rPr>
        <w:t>HYDERABAD</w:t>
      </w:r>
    </w:p>
    <w:p w14:paraId="306FAA6C" w14:textId="77777777" w:rsidR="008647DA" w:rsidRPr="007E06C1" w:rsidRDefault="008647DA" w:rsidP="009F0F82">
      <w:pPr>
        <w:spacing w:line="360" w:lineRule="auto"/>
        <w:jc w:val="center"/>
        <w:rPr>
          <w:rFonts w:ascii="Times New Roman" w:hAnsi="Times New Roman" w:cs="Times New Roman"/>
          <w:sz w:val="24"/>
          <w:szCs w:val="24"/>
        </w:rPr>
      </w:pPr>
    </w:p>
    <w:p w14:paraId="46E9BBA3" w14:textId="57F8A186" w:rsidR="008647DA" w:rsidRPr="007E06C1" w:rsidRDefault="008647DA" w:rsidP="009F0F82">
      <w:pPr>
        <w:spacing w:line="360" w:lineRule="auto"/>
        <w:jc w:val="center"/>
        <w:rPr>
          <w:rFonts w:ascii="Times New Roman" w:hAnsi="Times New Roman" w:cs="Times New Roman"/>
          <w:sz w:val="24"/>
          <w:szCs w:val="24"/>
        </w:rPr>
      </w:pPr>
      <w:r w:rsidRPr="007E06C1">
        <w:rPr>
          <w:rFonts w:ascii="Times New Roman" w:hAnsi="Times New Roman" w:cs="Times New Roman"/>
          <w:noProof/>
          <w:sz w:val="24"/>
          <w:szCs w:val="24"/>
        </w:rPr>
        <w:drawing>
          <wp:inline distT="0" distB="0" distL="0" distR="0" wp14:anchorId="700E110D" wp14:editId="4F10F0F4">
            <wp:extent cx="1460500" cy="1092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1092200"/>
                    </a:xfrm>
                    <a:prstGeom prst="rect">
                      <a:avLst/>
                    </a:prstGeom>
                    <a:noFill/>
                    <a:ln>
                      <a:noFill/>
                    </a:ln>
                  </pic:spPr>
                </pic:pic>
              </a:graphicData>
            </a:graphic>
          </wp:inline>
        </w:drawing>
      </w:r>
    </w:p>
    <w:p w14:paraId="0FD04438" w14:textId="39DF100C" w:rsidR="008647DA" w:rsidRPr="007E06C1" w:rsidRDefault="008647DA" w:rsidP="009F0F82">
      <w:pPr>
        <w:spacing w:line="360" w:lineRule="auto"/>
        <w:jc w:val="center"/>
        <w:rPr>
          <w:rFonts w:ascii="Times New Roman" w:hAnsi="Times New Roman" w:cs="Times New Roman"/>
          <w:b/>
          <w:bCs/>
          <w:sz w:val="24"/>
          <w:szCs w:val="24"/>
        </w:rPr>
      </w:pPr>
      <w:r w:rsidRPr="007E06C1">
        <w:rPr>
          <w:rFonts w:ascii="Times New Roman" w:hAnsi="Times New Roman" w:cs="Times New Roman"/>
          <w:b/>
          <w:bCs/>
          <w:sz w:val="24"/>
          <w:szCs w:val="24"/>
        </w:rPr>
        <w:t>CONSCIOSNESS OF AI</w:t>
      </w:r>
    </w:p>
    <w:p w14:paraId="07D8531E" w14:textId="77777777" w:rsidR="008647DA" w:rsidRPr="007E06C1" w:rsidRDefault="008647DA" w:rsidP="009F0F82">
      <w:pPr>
        <w:spacing w:line="360" w:lineRule="auto"/>
        <w:jc w:val="center"/>
        <w:rPr>
          <w:rFonts w:ascii="Times New Roman" w:hAnsi="Times New Roman" w:cs="Times New Roman"/>
          <w:sz w:val="24"/>
          <w:szCs w:val="24"/>
        </w:rPr>
      </w:pPr>
      <w:r w:rsidRPr="007E06C1">
        <w:rPr>
          <w:rFonts w:ascii="Times New Roman" w:hAnsi="Times New Roman" w:cs="Times New Roman"/>
          <w:sz w:val="24"/>
          <w:szCs w:val="24"/>
        </w:rPr>
        <w:t>P. Asritha Reddy</w:t>
      </w:r>
    </w:p>
    <w:p w14:paraId="37690DDC" w14:textId="63D8E809" w:rsidR="008E2185" w:rsidRDefault="008E2185" w:rsidP="009F0F82">
      <w:pPr>
        <w:spacing w:line="360" w:lineRule="auto"/>
        <w:jc w:val="center"/>
        <w:rPr>
          <w:rFonts w:ascii="Times New Roman" w:hAnsi="Times New Roman" w:cs="Times New Roman"/>
          <w:sz w:val="24"/>
          <w:szCs w:val="24"/>
        </w:rPr>
      </w:pPr>
    </w:p>
    <w:p w14:paraId="134A96E9" w14:textId="2F8C22DD" w:rsidR="001A0AAF" w:rsidRDefault="001A0AAF" w:rsidP="009F0F82">
      <w:pPr>
        <w:spacing w:line="360" w:lineRule="auto"/>
        <w:jc w:val="center"/>
        <w:rPr>
          <w:rFonts w:ascii="Times New Roman" w:hAnsi="Times New Roman" w:cs="Times New Roman"/>
          <w:sz w:val="24"/>
          <w:szCs w:val="24"/>
        </w:rPr>
      </w:pPr>
    </w:p>
    <w:p w14:paraId="2E22574C" w14:textId="77777777" w:rsidR="001A0AAF" w:rsidRDefault="001A0AAF" w:rsidP="009F0F82">
      <w:pPr>
        <w:spacing w:line="360" w:lineRule="auto"/>
        <w:jc w:val="center"/>
        <w:rPr>
          <w:rFonts w:ascii="Times New Roman" w:hAnsi="Times New Roman" w:cs="Times New Roman"/>
          <w:sz w:val="24"/>
          <w:szCs w:val="24"/>
        </w:rPr>
      </w:pPr>
    </w:p>
    <w:p w14:paraId="08F50305" w14:textId="77777777" w:rsidR="008E2185" w:rsidRPr="007E06C1" w:rsidRDefault="008E2185" w:rsidP="009F0F82">
      <w:pPr>
        <w:spacing w:line="360" w:lineRule="auto"/>
        <w:jc w:val="center"/>
        <w:rPr>
          <w:rFonts w:ascii="Times New Roman" w:hAnsi="Times New Roman" w:cs="Times New Roman"/>
          <w:sz w:val="24"/>
          <w:szCs w:val="24"/>
        </w:rPr>
      </w:pPr>
    </w:p>
    <w:p w14:paraId="57D4F8AD" w14:textId="77777777" w:rsidR="007C4023" w:rsidRPr="007E06C1" w:rsidRDefault="007C4023" w:rsidP="009F0F82">
      <w:pPr>
        <w:spacing w:line="360" w:lineRule="auto"/>
        <w:jc w:val="both"/>
        <w:rPr>
          <w:rFonts w:ascii="Times New Roman" w:hAnsi="Times New Roman" w:cs="Times New Roman"/>
          <w:b/>
          <w:bCs/>
          <w:sz w:val="24"/>
          <w:szCs w:val="24"/>
        </w:rPr>
      </w:pPr>
      <w:r w:rsidRPr="007E06C1">
        <w:rPr>
          <w:rFonts w:ascii="Times New Roman" w:hAnsi="Times New Roman" w:cs="Times New Roman"/>
          <w:b/>
          <w:bCs/>
          <w:sz w:val="24"/>
          <w:szCs w:val="24"/>
        </w:rPr>
        <w:t xml:space="preserve">Abstract:  </w:t>
      </w:r>
    </w:p>
    <w:p w14:paraId="2E8067DF" w14:textId="22FC07F3" w:rsidR="00527AE5" w:rsidRPr="007E06C1" w:rsidRDefault="008E322B" w:rsidP="009F0F82">
      <w:pPr>
        <w:spacing w:line="360" w:lineRule="auto"/>
        <w:jc w:val="both"/>
        <w:rPr>
          <w:rFonts w:ascii="Times New Roman" w:hAnsi="Times New Roman" w:cs="Times New Roman"/>
          <w:sz w:val="24"/>
          <w:szCs w:val="24"/>
        </w:rPr>
      </w:pPr>
      <w:r w:rsidRPr="007E06C1">
        <w:rPr>
          <w:rFonts w:ascii="Times New Roman" w:hAnsi="Times New Roman" w:cs="Times New Roman"/>
          <w:sz w:val="24"/>
          <w:szCs w:val="24"/>
        </w:rPr>
        <w:t>Consciousness of AI, is it possible to achieve</w:t>
      </w:r>
      <w:r w:rsidR="00C30149" w:rsidRPr="007E06C1">
        <w:rPr>
          <w:rFonts w:ascii="Times New Roman" w:hAnsi="Times New Roman" w:cs="Times New Roman"/>
          <w:sz w:val="24"/>
          <w:szCs w:val="24"/>
        </w:rPr>
        <w:t xml:space="preserve">? </w:t>
      </w:r>
      <w:r w:rsidR="00BB2BAC" w:rsidRPr="007E06C1">
        <w:rPr>
          <w:rFonts w:ascii="Times New Roman" w:hAnsi="Times New Roman" w:cs="Times New Roman"/>
          <w:sz w:val="24"/>
          <w:szCs w:val="24"/>
        </w:rPr>
        <w:t xml:space="preserve">What are the consequences if the AI gets consciousness? </w:t>
      </w:r>
      <w:r w:rsidR="0059137B" w:rsidRPr="007E06C1">
        <w:rPr>
          <w:rFonts w:ascii="Times New Roman" w:hAnsi="Times New Roman" w:cs="Times New Roman"/>
          <w:sz w:val="24"/>
          <w:szCs w:val="24"/>
        </w:rPr>
        <w:t>What ethics should AI follow after it gets consciousness? Will there be a threat to humans if AI gets its consciousness</w:t>
      </w:r>
      <w:r w:rsidR="00BE38B4" w:rsidRPr="007E06C1">
        <w:rPr>
          <w:rFonts w:ascii="Times New Roman" w:hAnsi="Times New Roman" w:cs="Times New Roman"/>
          <w:sz w:val="24"/>
          <w:szCs w:val="24"/>
        </w:rPr>
        <w:t>?</w:t>
      </w:r>
      <w:r w:rsidR="003A7856" w:rsidRPr="007E06C1">
        <w:rPr>
          <w:rFonts w:ascii="Times New Roman" w:hAnsi="Times New Roman" w:cs="Times New Roman"/>
          <w:sz w:val="24"/>
          <w:szCs w:val="24"/>
        </w:rPr>
        <w:t xml:space="preserve"> </w:t>
      </w:r>
      <w:r w:rsidR="00527AE5" w:rsidRPr="007E06C1">
        <w:rPr>
          <w:rFonts w:ascii="Times New Roman" w:hAnsi="Times New Roman" w:cs="Times New Roman"/>
          <w:sz w:val="24"/>
          <w:szCs w:val="24"/>
        </w:rPr>
        <w:t xml:space="preserve">If artificial consciousness is done will technology or robots be replaced with humans? </w:t>
      </w:r>
    </w:p>
    <w:p w14:paraId="3EEE0C0C" w14:textId="798553DB" w:rsidR="00625F73" w:rsidRPr="007E06C1" w:rsidRDefault="003A7856" w:rsidP="009F0F82">
      <w:pPr>
        <w:spacing w:line="360" w:lineRule="auto"/>
        <w:jc w:val="both"/>
        <w:rPr>
          <w:rFonts w:ascii="Times New Roman" w:hAnsi="Times New Roman" w:cs="Times New Roman"/>
          <w:sz w:val="24"/>
          <w:szCs w:val="24"/>
        </w:rPr>
      </w:pPr>
      <w:r w:rsidRPr="007E06C1">
        <w:rPr>
          <w:rFonts w:ascii="Times New Roman" w:hAnsi="Times New Roman" w:cs="Times New Roman"/>
          <w:sz w:val="24"/>
          <w:szCs w:val="24"/>
        </w:rPr>
        <w:t xml:space="preserve">This research paper analyzes and overviews the relation between AI and </w:t>
      </w:r>
      <w:r w:rsidR="00527AE5" w:rsidRPr="007E06C1">
        <w:rPr>
          <w:rFonts w:ascii="Times New Roman" w:hAnsi="Times New Roman" w:cs="Times New Roman"/>
          <w:sz w:val="24"/>
          <w:szCs w:val="24"/>
        </w:rPr>
        <w:t xml:space="preserve">Consciousness. How is human consciousness different from AI CONSCIOUSNESS? </w:t>
      </w:r>
    </w:p>
    <w:p w14:paraId="0AEEE3B6" w14:textId="77777777" w:rsidR="00527AE5" w:rsidRPr="007E06C1" w:rsidRDefault="00527AE5" w:rsidP="009F0F82">
      <w:pPr>
        <w:spacing w:line="360" w:lineRule="auto"/>
        <w:jc w:val="both"/>
        <w:rPr>
          <w:rFonts w:ascii="Times New Roman" w:hAnsi="Times New Roman" w:cs="Times New Roman"/>
          <w:sz w:val="24"/>
          <w:szCs w:val="24"/>
        </w:rPr>
      </w:pPr>
    </w:p>
    <w:p w14:paraId="09A26701" w14:textId="77777777" w:rsidR="00527AE5" w:rsidRPr="007E06C1" w:rsidRDefault="00527AE5" w:rsidP="009F0F82">
      <w:pPr>
        <w:spacing w:line="360" w:lineRule="auto"/>
        <w:jc w:val="both"/>
        <w:rPr>
          <w:rFonts w:ascii="Times New Roman" w:hAnsi="Times New Roman" w:cs="Times New Roman"/>
          <w:sz w:val="24"/>
          <w:szCs w:val="24"/>
        </w:rPr>
      </w:pPr>
    </w:p>
    <w:p w14:paraId="36565972" w14:textId="300BC9AC" w:rsidR="00527AE5" w:rsidRDefault="00527AE5" w:rsidP="009F0F82">
      <w:pPr>
        <w:spacing w:line="360" w:lineRule="auto"/>
        <w:jc w:val="both"/>
        <w:rPr>
          <w:rFonts w:ascii="Times New Roman" w:hAnsi="Times New Roman" w:cs="Times New Roman"/>
          <w:b/>
          <w:sz w:val="24"/>
          <w:szCs w:val="24"/>
        </w:rPr>
      </w:pPr>
      <w:r w:rsidRPr="007E06C1">
        <w:rPr>
          <w:rFonts w:ascii="Times New Roman" w:hAnsi="Times New Roman" w:cs="Times New Roman"/>
          <w:b/>
          <w:sz w:val="24"/>
          <w:szCs w:val="24"/>
        </w:rPr>
        <w:t xml:space="preserve">Introduction: </w:t>
      </w:r>
    </w:p>
    <w:p w14:paraId="4F449C42" w14:textId="162B627A" w:rsidR="00093134" w:rsidRDefault="00093134" w:rsidP="009F0F82">
      <w:pPr>
        <w:spacing w:line="360" w:lineRule="auto"/>
        <w:jc w:val="both"/>
        <w:rPr>
          <w:rFonts w:ascii="Times New Roman" w:hAnsi="Times New Roman" w:cs="Times New Roman"/>
          <w:b/>
          <w:sz w:val="24"/>
          <w:szCs w:val="24"/>
        </w:rPr>
      </w:pPr>
    </w:p>
    <w:p w14:paraId="196D9546" w14:textId="0435808F" w:rsidR="00093134" w:rsidRPr="00093134" w:rsidRDefault="00093134" w:rsidP="009F0F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Artificial Intelligence comes under the </w:t>
      </w:r>
      <w:r w:rsidR="008443D8">
        <w:rPr>
          <w:rFonts w:ascii="Times New Roman" w:hAnsi="Times New Roman" w:cs="Times New Roman"/>
          <w:bCs/>
          <w:sz w:val="24"/>
          <w:szCs w:val="24"/>
        </w:rPr>
        <w:t xml:space="preserve">Artificial General Intelligence also called as strong AI. </w:t>
      </w:r>
    </w:p>
    <w:p w14:paraId="29B23A37" w14:textId="27785CC1" w:rsidR="00527AE5" w:rsidRDefault="00284A7B" w:rsidP="009F0F82">
      <w:pPr>
        <w:spacing w:line="360" w:lineRule="auto"/>
        <w:jc w:val="both"/>
        <w:rPr>
          <w:rFonts w:ascii="Times New Roman" w:hAnsi="Times New Roman" w:cs="Times New Roman"/>
          <w:sz w:val="24"/>
          <w:szCs w:val="24"/>
        </w:rPr>
      </w:pPr>
      <w:r w:rsidRPr="00284A7B">
        <w:rPr>
          <w:rFonts w:ascii="Times New Roman" w:hAnsi="Times New Roman" w:cs="Times New Roman"/>
          <w:sz w:val="24"/>
          <w:szCs w:val="24"/>
        </w:rPr>
        <w:t>Since computers and other machines were created, their capacity to carry out a wide range of tasks has continued to increase dramatically. The power of computer systems has been enhanced by humans in terms of their many working domains, growing speed, and decreasing size over time.</w:t>
      </w:r>
      <w:r>
        <w:rPr>
          <w:rFonts w:ascii="Times New Roman" w:hAnsi="Times New Roman" w:cs="Times New Roman"/>
          <w:sz w:val="24"/>
          <w:szCs w:val="24"/>
        </w:rPr>
        <w:t xml:space="preserve"> </w:t>
      </w:r>
      <w:r w:rsidRPr="00284A7B">
        <w:rPr>
          <w:rFonts w:ascii="Times New Roman" w:hAnsi="Times New Roman" w:cs="Times New Roman"/>
          <w:sz w:val="24"/>
          <w:szCs w:val="24"/>
        </w:rPr>
        <w:t>Artificial intelligence is a subfield of computer science that aims to build machines or computers that are as intelligent as people.</w:t>
      </w:r>
    </w:p>
    <w:p w14:paraId="3FEBA3B4" w14:textId="6F7140D7" w:rsidR="00284A7B" w:rsidRDefault="00E16485" w:rsidP="009F0F82">
      <w:pPr>
        <w:spacing w:line="360" w:lineRule="auto"/>
        <w:jc w:val="both"/>
        <w:rPr>
          <w:rFonts w:ascii="Times New Roman" w:hAnsi="Times New Roman" w:cs="Times New Roman"/>
          <w:sz w:val="24"/>
          <w:szCs w:val="24"/>
        </w:rPr>
      </w:pPr>
      <w:r w:rsidRPr="00E16485">
        <w:rPr>
          <w:rFonts w:ascii="Times New Roman" w:hAnsi="Times New Roman" w:cs="Times New Roman"/>
          <w:sz w:val="24"/>
          <w:szCs w:val="24"/>
        </w:rPr>
        <w:t>John McCarthy, the man who is credited as being the inventor of artificial intelligence, defined it as "the science and engineering of creating intelligent machines, especially intelligent computer programs." Artificial intelligence (AI) is the process of teaching a computer, a robot that is controlled by a computer, or a piece of software to think critically and intelligently, much like an intelligent human does. In order to create intelligent software and systems, it is necessary to first understand how the human brain works and how people learn, make decisions, and work together to solve problems.</w:t>
      </w:r>
    </w:p>
    <w:p w14:paraId="0552D962" w14:textId="75CE3654" w:rsidR="00794A34" w:rsidRDefault="00885254"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Humans </w:t>
      </w:r>
      <w:r w:rsidR="00D52881">
        <w:rPr>
          <w:rFonts w:ascii="Times New Roman" w:hAnsi="Times New Roman" w:cs="Times New Roman"/>
          <w:sz w:val="24"/>
          <w:szCs w:val="24"/>
        </w:rPr>
        <w:t xml:space="preserve">understand the things happening around them if something is going wrong, where are machine can’t understand </w:t>
      </w:r>
      <w:r w:rsidR="002002A6">
        <w:rPr>
          <w:rFonts w:ascii="Times New Roman" w:hAnsi="Times New Roman" w:cs="Times New Roman"/>
          <w:sz w:val="24"/>
          <w:szCs w:val="24"/>
        </w:rPr>
        <w:t>its</w:t>
      </w:r>
      <w:r w:rsidR="00D52881">
        <w:rPr>
          <w:rFonts w:ascii="Times New Roman" w:hAnsi="Times New Roman" w:cs="Times New Roman"/>
          <w:sz w:val="24"/>
          <w:szCs w:val="24"/>
        </w:rPr>
        <w:t xml:space="preserve"> </w:t>
      </w:r>
      <w:r w:rsidR="00794A34">
        <w:rPr>
          <w:rFonts w:ascii="Times New Roman" w:hAnsi="Times New Roman" w:cs="Times New Roman"/>
          <w:sz w:val="24"/>
          <w:szCs w:val="24"/>
        </w:rPr>
        <w:t>surroundings,</w:t>
      </w:r>
      <w:r w:rsidR="00D52881">
        <w:rPr>
          <w:rFonts w:ascii="Times New Roman" w:hAnsi="Times New Roman" w:cs="Times New Roman"/>
          <w:sz w:val="24"/>
          <w:szCs w:val="24"/>
        </w:rPr>
        <w:t xml:space="preserve"> it</w:t>
      </w:r>
      <w:r w:rsidR="002002A6">
        <w:rPr>
          <w:rFonts w:ascii="Times New Roman" w:hAnsi="Times New Roman" w:cs="Times New Roman"/>
          <w:sz w:val="24"/>
          <w:szCs w:val="24"/>
        </w:rPr>
        <w:t xml:space="preserve"> just </w:t>
      </w:r>
      <w:r w:rsidR="00794A34">
        <w:rPr>
          <w:rFonts w:ascii="Times New Roman" w:hAnsi="Times New Roman" w:cs="Times New Roman"/>
          <w:sz w:val="24"/>
          <w:szCs w:val="24"/>
        </w:rPr>
        <w:t>acts</w:t>
      </w:r>
      <w:r w:rsidR="002002A6">
        <w:rPr>
          <w:rFonts w:ascii="Times New Roman" w:hAnsi="Times New Roman" w:cs="Times New Roman"/>
          <w:sz w:val="24"/>
          <w:szCs w:val="24"/>
        </w:rPr>
        <w:t xml:space="preserve"> according to the data saved.</w:t>
      </w:r>
      <w:r w:rsidR="00D4671C">
        <w:rPr>
          <w:rFonts w:ascii="Times New Roman" w:hAnsi="Times New Roman" w:cs="Times New Roman"/>
          <w:sz w:val="24"/>
          <w:szCs w:val="24"/>
        </w:rPr>
        <w:t xml:space="preserve"> You can blame humans for their mistakes but you can’t a machine for its mistake because it just follows the instructions installed in them by a human being. Artificial intelligence is invented in order to reduce the burden on humans but now</w:t>
      </w:r>
      <w:r w:rsidR="00511A04">
        <w:rPr>
          <w:rFonts w:ascii="Times New Roman" w:hAnsi="Times New Roman" w:cs="Times New Roman"/>
          <w:sz w:val="24"/>
          <w:szCs w:val="24"/>
        </w:rPr>
        <w:t xml:space="preserve"> employment scarcity is seen due to AI as it is easy to use and no other amendments are needed. But deep down it is created for a cause but it is depended on the people who are using it and the purpose of using is important.</w:t>
      </w:r>
    </w:p>
    <w:p w14:paraId="45BFA905" w14:textId="64C405C6" w:rsidR="00D4671C" w:rsidRDefault="00D4671C" w:rsidP="009F0F82">
      <w:pPr>
        <w:spacing w:line="360" w:lineRule="auto"/>
        <w:jc w:val="both"/>
        <w:rPr>
          <w:rFonts w:ascii="Times New Roman" w:hAnsi="Times New Roman" w:cs="Times New Roman"/>
          <w:sz w:val="24"/>
          <w:szCs w:val="24"/>
        </w:rPr>
      </w:pPr>
    </w:p>
    <w:p w14:paraId="4F1E586B" w14:textId="5A32D264" w:rsidR="00D4671C" w:rsidRDefault="00D4671C" w:rsidP="009F0F82">
      <w:pPr>
        <w:spacing w:line="360" w:lineRule="auto"/>
        <w:jc w:val="both"/>
        <w:rPr>
          <w:rFonts w:ascii="Times New Roman" w:hAnsi="Times New Roman" w:cs="Times New Roman"/>
          <w:sz w:val="24"/>
          <w:szCs w:val="24"/>
        </w:rPr>
      </w:pPr>
    </w:p>
    <w:p w14:paraId="6ABE3824" w14:textId="4194F9F8" w:rsidR="00D4671C" w:rsidRPr="00511A04" w:rsidRDefault="00511A04" w:rsidP="009F0F82">
      <w:pPr>
        <w:spacing w:line="360" w:lineRule="auto"/>
        <w:jc w:val="both"/>
        <w:rPr>
          <w:rFonts w:ascii="Times New Roman" w:hAnsi="Times New Roman" w:cs="Times New Roman"/>
          <w:b/>
          <w:bCs/>
          <w:sz w:val="24"/>
          <w:szCs w:val="24"/>
        </w:rPr>
      </w:pPr>
      <w:r w:rsidRPr="00511A04">
        <w:rPr>
          <w:rFonts w:ascii="Times New Roman" w:hAnsi="Times New Roman" w:cs="Times New Roman"/>
          <w:b/>
          <w:bCs/>
          <w:sz w:val="24"/>
          <w:szCs w:val="24"/>
        </w:rPr>
        <w:t>CONSCIOUSNESS:</w:t>
      </w:r>
    </w:p>
    <w:p w14:paraId="5674728D" w14:textId="6AD07681" w:rsidR="008443D8" w:rsidRDefault="000454CB" w:rsidP="009F0F82">
      <w:pPr>
        <w:spacing w:line="360" w:lineRule="auto"/>
        <w:jc w:val="both"/>
        <w:rPr>
          <w:rFonts w:ascii="Times New Roman" w:hAnsi="Times New Roman" w:cs="Times New Roman"/>
          <w:color w:val="202122"/>
          <w:sz w:val="24"/>
          <w:szCs w:val="24"/>
          <w:shd w:val="clear" w:color="auto" w:fill="FFFFFF"/>
        </w:rPr>
      </w:pPr>
      <w:r w:rsidRPr="007E06C1">
        <w:rPr>
          <w:rFonts w:ascii="Times New Roman" w:hAnsi="Times New Roman" w:cs="Times New Roman"/>
          <w:color w:val="202122"/>
          <w:sz w:val="24"/>
          <w:szCs w:val="24"/>
          <w:shd w:val="clear" w:color="auto" w:fill="FFFFFF"/>
        </w:rPr>
        <w:t xml:space="preserve">The OXFORD dictionary </w:t>
      </w:r>
      <w:r w:rsidR="00527AE5" w:rsidRPr="007E06C1">
        <w:rPr>
          <w:rFonts w:ascii="Times New Roman" w:hAnsi="Times New Roman" w:cs="Times New Roman"/>
          <w:color w:val="202122"/>
          <w:sz w:val="24"/>
          <w:szCs w:val="24"/>
          <w:shd w:val="clear" w:color="auto" w:fill="FFFFFF"/>
        </w:rPr>
        <w:t>defines consciousness as "</w:t>
      </w:r>
      <w:r w:rsidR="00527AE5" w:rsidRPr="007E06C1">
        <w:rPr>
          <w:rFonts w:ascii="Times New Roman" w:hAnsi="Times New Roman" w:cs="Times New Roman"/>
          <w:iCs/>
          <w:color w:val="202122"/>
          <w:sz w:val="24"/>
          <w:szCs w:val="24"/>
          <w:shd w:val="clear" w:color="auto" w:fill="FFFFFF"/>
        </w:rPr>
        <w:t>The state of being aware of and responsive to one's surroundings</w:t>
      </w:r>
      <w:r w:rsidRPr="007E06C1">
        <w:rPr>
          <w:rFonts w:ascii="Times New Roman" w:hAnsi="Times New Roman" w:cs="Times New Roman"/>
          <w:iCs/>
          <w:color w:val="202122"/>
          <w:sz w:val="24"/>
          <w:szCs w:val="24"/>
          <w:shd w:val="clear" w:color="auto" w:fill="FFFFFF"/>
        </w:rPr>
        <w:t>” “</w:t>
      </w:r>
      <w:r w:rsidR="00527AE5" w:rsidRPr="007E06C1">
        <w:rPr>
          <w:rFonts w:ascii="Times New Roman" w:hAnsi="Times New Roman" w:cs="Times New Roman"/>
          <w:iCs/>
          <w:color w:val="202122"/>
          <w:sz w:val="24"/>
          <w:szCs w:val="24"/>
          <w:shd w:val="clear" w:color="auto" w:fill="FFFFFF"/>
        </w:rPr>
        <w:t>A person's awareness or perception of something.</w:t>
      </w:r>
      <w:r w:rsidR="00527AE5" w:rsidRPr="007E06C1">
        <w:rPr>
          <w:rFonts w:ascii="Times New Roman" w:hAnsi="Times New Roman" w:cs="Times New Roman"/>
          <w:color w:val="202122"/>
          <w:sz w:val="24"/>
          <w:szCs w:val="24"/>
          <w:shd w:val="clear" w:color="auto" w:fill="FFFFFF"/>
        </w:rPr>
        <w:t>" and "</w:t>
      </w:r>
      <w:r w:rsidR="00527AE5" w:rsidRPr="007E06C1">
        <w:rPr>
          <w:rFonts w:ascii="Times New Roman" w:hAnsi="Times New Roman" w:cs="Times New Roman"/>
          <w:iCs/>
          <w:color w:val="202122"/>
          <w:sz w:val="24"/>
          <w:szCs w:val="24"/>
          <w:shd w:val="clear" w:color="auto" w:fill="FFFFFF"/>
        </w:rPr>
        <w:t>The fact of awareness by the mind of itself and the world.</w:t>
      </w:r>
      <w:r w:rsidR="00527AE5" w:rsidRPr="007E06C1">
        <w:rPr>
          <w:rFonts w:ascii="Times New Roman" w:hAnsi="Times New Roman" w:cs="Times New Roman"/>
          <w:color w:val="202122"/>
          <w:sz w:val="24"/>
          <w:szCs w:val="24"/>
          <w:shd w:val="clear" w:color="auto" w:fill="FFFFFF"/>
        </w:rPr>
        <w:t>"</w:t>
      </w:r>
      <w:r w:rsidR="0032603D" w:rsidRPr="007E06C1">
        <w:rPr>
          <w:rFonts w:ascii="Times New Roman" w:hAnsi="Times New Roman" w:cs="Times New Roman"/>
          <w:color w:val="202122"/>
          <w:sz w:val="24"/>
          <w:szCs w:val="24"/>
          <w:shd w:val="clear" w:color="auto" w:fill="FFFFFF"/>
        </w:rPr>
        <w:t xml:space="preserve"> </w:t>
      </w:r>
      <w:r w:rsidR="004B1A6C">
        <w:rPr>
          <w:rStyle w:val="FootnoteReference"/>
          <w:rFonts w:ascii="Times New Roman" w:hAnsi="Times New Roman" w:cs="Times New Roman"/>
          <w:color w:val="202122"/>
          <w:sz w:val="24"/>
          <w:szCs w:val="24"/>
          <w:shd w:val="clear" w:color="auto" w:fill="FFFFFF"/>
        </w:rPr>
        <w:footnoteReference w:id="1"/>
      </w:r>
      <w:r w:rsidR="008443D8">
        <w:rPr>
          <w:rFonts w:ascii="Times New Roman" w:hAnsi="Times New Roman" w:cs="Times New Roman"/>
          <w:color w:val="202122"/>
          <w:sz w:val="24"/>
          <w:szCs w:val="24"/>
          <w:shd w:val="clear" w:color="auto" w:fill="FFFFFF"/>
        </w:rPr>
        <w:t xml:space="preserve"> </w:t>
      </w:r>
    </w:p>
    <w:p w14:paraId="5A5F353D" w14:textId="52F74096" w:rsidR="008443D8" w:rsidRDefault="008443D8" w:rsidP="009F0F82">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The washing machines, refrigerators and the assistants we use generally follow our Instructions or our voice commands and complete the work. But they’re not completely conscious on how to complete the works allotted to them by their own intelligence. </w:t>
      </w:r>
    </w:p>
    <w:p w14:paraId="4710B6DC" w14:textId="1391ABB1" w:rsidR="00D5228C" w:rsidRDefault="007C5213" w:rsidP="009F0F82">
      <w:pPr>
        <w:spacing w:line="360" w:lineRule="auto"/>
        <w:jc w:val="both"/>
        <w:rPr>
          <w:rFonts w:ascii="Times New Roman" w:hAnsi="Times New Roman" w:cs="Times New Roman"/>
          <w:color w:val="202122"/>
          <w:sz w:val="24"/>
          <w:szCs w:val="24"/>
          <w:shd w:val="clear" w:color="auto" w:fill="FFFFFF"/>
        </w:rPr>
      </w:pPr>
      <w:r w:rsidRPr="007E06C1">
        <w:rPr>
          <w:rFonts w:ascii="Times New Roman" w:hAnsi="Times New Roman" w:cs="Times New Roman"/>
          <w:color w:val="202122"/>
          <w:sz w:val="24"/>
          <w:szCs w:val="24"/>
          <w:shd w:val="clear" w:color="auto" w:fill="FFFFFF"/>
        </w:rPr>
        <w:t>The consciousness of humans is of the mind functioning but to create artificial consciousness technology should be used and updated. Taste of food, smell, touch and imagination and others. Will the senses be felt by a machine?</w:t>
      </w:r>
      <w:r w:rsidR="00A749E1" w:rsidRPr="007E06C1">
        <w:rPr>
          <w:rFonts w:ascii="Times New Roman" w:hAnsi="Times New Roman" w:cs="Times New Roman"/>
          <w:color w:val="202122"/>
          <w:sz w:val="24"/>
          <w:szCs w:val="24"/>
          <w:shd w:val="clear" w:color="auto" w:fill="FFFFFF"/>
        </w:rPr>
        <w:t xml:space="preserve"> </w:t>
      </w:r>
      <w:r w:rsidR="007E06C1">
        <w:rPr>
          <w:rFonts w:ascii="Times New Roman" w:hAnsi="Times New Roman" w:cs="Times New Roman"/>
          <w:color w:val="202122"/>
          <w:sz w:val="24"/>
          <w:szCs w:val="24"/>
          <w:shd w:val="clear" w:color="auto" w:fill="FFFFFF"/>
        </w:rPr>
        <w:t>Consciousness gives a self-awareness,</w:t>
      </w:r>
    </w:p>
    <w:p w14:paraId="7E6CD6E7" w14:textId="340A1DA0" w:rsidR="006702F7" w:rsidRPr="006702F7" w:rsidRDefault="00D5228C" w:rsidP="009F0F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color w:val="202122"/>
          <w:sz w:val="24"/>
          <w:szCs w:val="24"/>
          <w:shd w:val="clear" w:color="auto" w:fill="FFFFFF"/>
        </w:rPr>
        <w:t>A</w:t>
      </w:r>
      <w:r w:rsidR="007E06C1" w:rsidRPr="00D5228C">
        <w:rPr>
          <w:rFonts w:ascii="Times New Roman" w:hAnsi="Times New Roman" w:cs="Times New Roman"/>
          <w:color w:val="202122"/>
          <w:sz w:val="24"/>
          <w:szCs w:val="24"/>
          <w:shd w:val="clear" w:color="auto" w:fill="FFFFFF"/>
        </w:rPr>
        <w:t xml:space="preserve">wareness </w:t>
      </w:r>
      <w:r w:rsidR="006702F7">
        <w:rPr>
          <w:rFonts w:ascii="Times New Roman" w:hAnsi="Times New Roman" w:cs="Times New Roman"/>
          <w:color w:val="202122"/>
          <w:sz w:val="24"/>
          <w:szCs w:val="24"/>
          <w:shd w:val="clear" w:color="auto" w:fill="FFFFFF"/>
        </w:rPr>
        <w:t>of the surroundings around us</w:t>
      </w:r>
    </w:p>
    <w:p w14:paraId="123BC250" w14:textId="1AFD1572" w:rsidR="00D5228C" w:rsidRDefault="006702F7" w:rsidP="009F0F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Awareness of </w:t>
      </w:r>
      <w:r w:rsidR="00D5228C">
        <w:rPr>
          <w:rFonts w:ascii="Times New Roman" w:hAnsi="Times New Roman" w:cs="Times New Roman"/>
          <w:sz w:val="24"/>
          <w:szCs w:val="24"/>
        </w:rPr>
        <w:t>our thoughts</w:t>
      </w:r>
    </w:p>
    <w:p w14:paraId="4612FC3B" w14:textId="291EDC35" w:rsidR="00D5228C" w:rsidRDefault="006702F7" w:rsidP="009F0F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Awareness of us and our existence </w:t>
      </w:r>
    </w:p>
    <w:p w14:paraId="7627EB3E" w14:textId="07D0D297" w:rsidR="006702F7" w:rsidRDefault="006702F7" w:rsidP="009F0F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Awareness of ourselves</w:t>
      </w:r>
    </w:p>
    <w:p w14:paraId="712BADEA" w14:textId="49C16443" w:rsidR="00585B50" w:rsidRDefault="00585B50"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Our sense organs help us to be in senses and to be in conscious. Where as in machine we should feed the data and a software should be developed to make it conscious. For example, if teacher gives an assignment with a dead line, we will be conscious that if we don’t submit on time, we will be graded 0. It automatically thinks the upcoming consequences of an act.</w:t>
      </w:r>
      <w:r w:rsidR="00C466F2">
        <w:rPr>
          <w:rFonts w:ascii="Times New Roman" w:hAnsi="Times New Roman" w:cs="Times New Roman"/>
          <w:sz w:val="24"/>
          <w:szCs w:val="24"/>
        </w:rPr>
        <w:t xml:space="preserve"> </w:t>
      </w:r>
      <w:r w:rsidR="002B322B">
        <w:rPr>
          <w:rFonts w:ascii="Times New Roman" w:hAnsi="Times New Roman" w:cs="Times New Roman"/>
          <w:sz w:val="24"/>
          <w:szCs w:val="24"/>
        </w:rPr>
        <w:t xml:space="preserve">If a machine can’t submit the assignment on time, it is done but if human can’t do it on time, he asks extension on time by explaining reasons for not submitting and also if the assignment should be submitted to a machine it doesn’t accept the excuses but a human can understand the reason and gives an excuse. </w:t>
      </w:r>
    </w:p>
    <w:p w14:paraId="744B264E" w14:textId="0BEA7C0E" w:rsidR="004E7177" w:rsidRPr="00585B50" w:rsidRDefault="00C466F2"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After consuming alcohol in a high limit or taking drugs people will not be in senses, they don’t know what they are doing, what they are talking</w:t>
      </w:r>
      <w:r w:rsidR="00B52DFB">
        <w:rPr>
          <w:rFonts w:ascii="Times New Roman" w:hAnsi="Times New Roman" w:cs="Times New Roman"/>
          <w:sz w:val="24"/>
          <w:szCs w:val="24"/>
        </w:rPr>
        <w:t>… Drunk and drive is a crime for a reason that they will be not in their senses. Many accidents happen due to their driving but why? This alcohol, drugs have some substances such as sedatives which slow downs the consciousness of the person. Doctors while performing surgery or giving some treatment uses anesthesia</w:t>
      </w:r>
      <w:r w:rsidR="004E7177">
        <w:rPr>
          <w:rFonts w:ascii="Times New Roman" w:hAnsi="Times New Roman" w:cs="Times New Roman"/>
          <w:sz w:val="24"/>
          <w:szCs w:val="24"/>
        </w:rPr>
        <w:t xml:space="preserve"> to a particular area,</w:t>
      </w:r>
      <w:r w:rsidR="00B52DFB">
        <w:rPr>
          <w:rFonts w:ascii="Times New Roman" w:hAnsi="Times New Roman" w:cs="Times New Roman"/>
          <w:sz w:val="24"/>
          <w:szCs w:val="24"/>
        </w:rPr>
        <w:t xml:space="preserve"> so that the patient will not feel any pain. </w:t>
      </w:r>
      <w:r w:rsidR="004E7177">
        <w:rPr>
          <w:rFonts w:ascii="Times New Roman" w:hAnsi="Times New Roman" w:cs="Times New Roman"/>
          <w:sz w:val="24"/>
          <w:szCs w:val="24"/>
        </w:rPr>
        <w:t>The patient will be in conscious he could see what’s happening but can’t feel the pain. If the anesthesia is given to the whole body, then the patient will not be in conscious.</w:t>
      </w:r>
      <w:r w:rsidR="004B1A6C">
        <w:rPr>
          <w:rStyle w:val="FootnoteReference"/>
          <w:rFonts w:ascii="Times New Roman" w:hAnsi="Times New Roman" w:cs="Times New Roman"/>
          <w:sz w:val="24"/>
          <w:szCs w:val="24"/>
        </w:rPr>
        <w:footnoteReference w:id="2"/>
      </w:r>
    </w:p>
    <w:p w14:paraId="0314AD08" w14:textId="555ACC83" w:rsidR="006702F7" w:rsidRDefault="006702F7"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Normal humans will be aware if they’re not feeling well regarding their </w:t>
      </w:r>
      <w:r w:rsidR="00797437">
        <w:rPr>
          <w:rFonts w:ascii="Times New Roman" w:hAnsi="Times New Roman" w:cs="Times New Roman"/>
          <w:sz w:val="24"/>
          <w:szCs w:val="24"/>
        </w:rPr>
        <w:t>health. They can understand their energy levels</w:t>
      </w:r>
      <w:r w:rsidR="00130A70">
        <w:rPr>
          <w:rFonts w:ascii="Times New Roman" w:hAnsi="Times New Roman" w:cs="Times New Roman"/>
          <w:sz w:val="24"/>
          <w:szCs w:val="24"/>
        </w:rPr>
        <w:t xml:space="preserve">, their brain instructs them what to do and what not, while having severe cold and fever if we see an ice cream, even if we want to eat it, our mind controls our thoughts of eating and warns us not to eat it and if we eat it, we will be suffering even more and should consult a doctor and we should take medicines. This is processed by the brain automatically within fraction of seconds. </w:t>
      </w:r>
    </w:p>
    <w:p w14:paraId="12B76EF0" w14:textId="50F3134D" w:rsidR="00C657F7" w:rsidRDefault="00541EF7"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Sleep and dreams are similar in a way and are completely different and broad categories. Even when you sleep your brain will be working it is the reason why you are dreaming, when</w:t>
      </w:r>
      <w:r w:rsidR="00C657F7">
        <w:rPr>
          <w:rFonts w:ascii="Times New Roman" w:hAnsi="Times New Roman" w:cs="Times New Roman"/>
          <w:sz w:val="24"/>
          <w:szCs w:val="24"/>
        </w:rPr>
        <w:t xml:space="preserve"> we are in sleep and dreaming, we will be conscious. You’ll be conscious even in your dreams as your dreams are mostly related to your surroundings that is what you see and what you think. Sometimes you remember your dreams even after waking up. Some people wakeup and walk in sleep and </w:t>
      </w:r>
      <w:r>
        <w:rPr>
          <w:rFonts w:ascii="Times New Roman" w:hAnsi="Times New Roman" w:cs="Times New Roman"/>
          <w:sz w:val="24"/>
          <w:szCs w:val="24"/>
        </w:rPr>
        <w:t>sometimes</w:t>
      </w:r>
      <w:r w:rsidR="00C657F7">
        <w:rPr>
          <w:rFonts w:ascii="Times New Roman" w:hAnsi="Times New Roman" w:cs="Times New Roman"/>
          <w:sz w:val="24"/>
          <w:szCs w:val="24"/>
        </w:rPr>
        <w:t xml:space="preserve"> wake suddenly </w:t>
      </w:r>
      <w:r w:rsidR="00932DEF">
        <w:rPr>
          <w:rFonts w:ascii="Times New Roman" w:hAnsi="Times New Roman" w:cs="Times New Roman"/>
          <w:sz w:val="24"/>
          <w:szCs w:val="24"/>
        </w:rPr>
        <w:t>in your</w:t>
      </w:r>
      <w:r w:rsidR="00C657F7">
        <w:rPr>
          <w:rFonts w:ascii="Times New Roman" w:hAnsi="Times New Roman" w:cs="Times New Roman"/>
          <w:sz w:val="24"/>
          <w:szCs w:val="24"/>
        </w:rPr>
        <w:t xml:space="preserve"> sleep and don’t know why you are fearing</w:t>
      </w:r>
      <w:r w:rsidR="00932DEF">
        <w:rPr>
          <w:rFonts w:ascii="Times New Roman" w:hAnsi="Times New Roman" w:cs="Times New Roman"/>
          <w:sz w:val="24"/>
          <w:szCs w:val="24"/>
        </w:rPr>
        <w:t xml:space="preserve">. </w:t>
      </w:r>
      <w:r w:rsidR="004B1A6C">
        <w:rPr>
          <w:rStyle w:val="FootnoteReference"/>
          <w:rFonts w:ascii="Times New Roman" w:hAnsi="Times New Roman" w:cs="Times New Roman"/>
          <w:sz w:val="24"/>
          <w:szCs w:val="24"/>
        </w:rPr>
        <w:footnoteReference w:id="3"/>
      </w:r>
    </w:p>
    <w:p w14:paraId="2C2F5D22" w14:textId="0113FBC0" w:rsidR="00797437" w:rsidRDefault="004B1A6C" w:rsidP="009F0F82">
      <w:pPr>
        <w:spacing w:line="360" w:lineRule="auto"/>
        <w:jc w:val="both"/>
        <w:rPr>
          <w:rFonts w:ascii="Times New Roman" w:hAnsi="Times New Roman" w:cs="Times New Roman"/>
          <w:sz w:val="24"/>
          <w:szCs w:val="24"/>
        </w:rPr>
      </w:pPr>
      <w:r w:rsidRPr="004B1A6C">
        <w:rPr>
          <w:rFonts w:ascii="Times New Roman" w:hAnsi="Times New Roman" w:cs="Times New Roman"/>
          <w:sz w:val="24"/>
          <w:szCs w:val="24"/>
        </w:rPr>
        <w:t>Studies on the physiological changes seen by yogis and those who use different types of meditation have been conducted. There are distinctions between the brain waves that correlate to regular relaxation and those that correspond to meditation, according to some study on the subject. However, whether there is sufficient proof to classify these as physiologically separate states of consciousness has been debated.</w:t>
      </w:r>
      <w:r>
        <w:rPr>
          <w:rStyle w:val="FootnoteReference"/>
          <w:rFonts w:ascii="Times New Roman" w:hAnsi="Times New Roman" w:cs="Times New Roman"/>
          <w:sz w:val="24"/>
          <w:szCs w:val="24"/>
        </w:rPr>
        <w:footnoteReference w:id="4"/>
      </w:r>
      <w:r w:rsidR="000C66ED">
        <w:rPr>
          <w:rFonts w:ascii="Times New Roman" w:hAnsi="Times New Roman" w:cs="Times New Roman"/>
          <w:sz w:val="24"/>
          <w:szCs w:val="24"/>
        </w:rPr>
        <w:t xml:space="preserve"> </w:t>
      </w:r>
      <w:r w:rsidR="00C657F7">
        <w:rPr>
          <w:rFonts w:ascii="Times New Roman" w:hAnsi="Times New Roman" w:cs="Times New Roman"/>
          <w:sz w:val="24"/>
          <w:szCs w:val="24"/>
        </w:rPr>
        <w:t>Some people in coma condition can listen to what you speak and sometimes react in some way. How it is possible? What is making people to do.</w:t>
      </w:r>
      <w:r w:rsidR="001B1BD1">
        <w:rPr>
          <w:rFonts w:ascii="Times New Roman" w:hAnsi="Times New Roman" w:cs="Times New Roman"/>
          <w:sz w:val="24"/>
          <w:szCs w:val="24"/>
        </w:rPr>
        <w:t xml:space="preserve"> </w:t>
      </w:r>
      <w:r w:rsidR="00797437">
        <w:rPr>
          <w:rFonts w:ascii="Times New Roman" w:hAnsi="Times New Roman" w:cs="Times New Roman"/>
          <w:sz w:val="24"/>
          <w:szCs w:val="24"/>
        </w:rPr>
        <w:t>People who are conscious think what to talk, if someone asks something. They’ll have an idea what to do and what to think at the moment. They can sense and can feel the touch</w:t>
      </w:r>
      <w:r w:rsidR="000C66ED">
        <w:rPr>
          <w:rFonts w:ascii="Times New Roman" w:hAnsi="Times New Roman" w:cs="Times New Roman"/>
          <w:sz w:val="24"/>
          <w:szCs w:val="24"/>
        </w:rPr>
        <w:t>.</w:t>
      </w:r>
    </w:p>
    <w:p w14:paraId="0E0D2A66" w14:textId="0FF8D35B" w:rsidR="00797437" w:rsidRDefault="00797437"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some situations, </w:t>
      </w:r>
      <w:r w:rsidR="004234A2">
        <w:rPr>
          <w:rFonts w:ascii="Times New Roman" w:hAnsi="Times New Roman" w:cs="Times New Roman"/>
          <w:sz w:val="24"/>
          <w:szCs w:val="24"/>
        </w:rPr>
        <w:t>you often pronounce names differently, you don’t do it intentionally but sometimes it happens. You accidently spell your ex’s name in front of your spouse. But you are not doing it intentionally. What is making you to do so?</w:t>
      </w:r>
    </w:p>
    <w:p w14:paraId="26D43A71" w14:textId="68CFA9FB" w:rsidR="00511A04" w:rsidRPr="00694898" w:rsidRDefault="00694898" w:rsidP="009F0F82">
      <w:pPr>
        <w:spacing w:line="360" w:lineRule="auto"/>
        <w:jc w:val="both"/>
        <w:rPr>
          <w:rFonts w:ascii="Times New Roman" w:hAnsi="Times New Roman" w:cs="Times New Roman"/>
          <w:b/>
          <w:bCs/>
          <w:sz w:val="24"/>
          <w:szCs w:val="24"/>
        </w:rPr>
      </w:pPr>
      <w:r w:rsidRPr="00694898">
        <w:rPr>
          <w:rFonts w:ascii="Times New Roman" w:hAnsi="Times New Roman" w:cs="Times New Roman"/>
          <w:b/>
          <w:bCs/>
          <w:sz w:val="24"/>
          <w:szCs w:val="24"/>
        </w:rPr>
        <w:t>Awareness:</w:t>
      </w:r>
    </w:p>
    <w:p w14:paraId="2BB168D6" w14:textId="4ABC5338" w:rsidR="001B1BD1" w:rsidRDefault="001B1BD1" w:rsidP="009F0F82">
      <w:pPr>
        <w:spacing w:line="360" w:lineRule="auto"/>
        <w:jc w:val="both"/>
        <w:rPr>
          <w:rFonts w:ascii="Times New Roman" w:hAnsi="Times New Roman" w:cs="Times New Roman"/>
          <w:sz w:val="24"/>
          <w:szCs w:val="24"/>
        </w:rPr>
      </w:pPr>
      <w:r w:rsidRPr="00A9786D">
        <w:rPr>
          <w:rFonts w:ascii="Times New Roman" w:hAnsi="Times New Roman" w:cs="Times New Roman"/>
          <w:sz w:val="24"/>
          <w:szCs w:val="24"/>
        </w:rPr>
        <w:t xml:space="preserve">There are arguments against the neural correlates of consciousness (NCC) hypothesis, which proposes that consciousness is produced by the interaction of different brain regions. It is observed that the NCC can be created through machines </w:t>
      </w:r>
      <w:r>
        <w:rPr>
          <w:rStyle w:val="FootnoteReference"/>
          <w:rFonts w:ascii="Times New Roman" w:hAnsi="Times New Roman" w:cs="Times New Roman"/>
          <w:sz w:val="24"/>
          <w:szCs w:val="24"/>
        </w:rPr>
        <w:footnoteReference w:id="5"/>
      </w:r>
      <w:r w:rsidR="000C66ED" w:rsidRPr="00A9786D">
        <w:rPr>
          <w:rFonts w:ascii="Times New Roman" w:hAnsi="Times New Roman" w:cs="Times New Roman"/>
          <w:sz w:val="24"/>
          <w:szCs w:val="24"/>
        </w:rPr>
        <w:t xml:space="preserve">. A </w:t>
      </w:r>
      <w:r w:rsidR="001A2685" w:rsidRPr="00A9786D">
        <w:rPr>
          <w:rFonts w:ascii="Times New Roman" w:hAnsi="Times New Roman" w:cs="Times New Roman"/>
          <w:sz w:val="24"/>
          <w:szCs w:val="24"/>
        </w:rPr>
        <w:t>neuro-scanning test was on monkeys in related to awareness and it is observed that by the information received by the senses they start imagining the upcoming consequences, they are predicting the upcoming situations through the past situations</w:t>
      </w:r>
      <w:r w:rsidR="00694898" w:rsidRPr="00A9786D">
        <w:rPr>
          <w:rFonts w:ascii="Times New Roman" w:hAnsi="Times New Roman" w:cs="Times New Roman"/>
          <w:sz w:val="24"/>
          <w:szCs w:val="24"/>
        </w:rPr>
        <w:t>. We can say there are three types of awareness:</w:t>
      </w:r>
      <w:r w:rsidR="00694898">
        <w:rPr>
          <w:rStyle w:val="FootnoteReference"/>
          <w:rFonts w:ascii="Times New Roman" w:hAnsi="Times New Roman" w:cs="Times New Roman"/>
          <w:sz w:val="24"/>
          <w:szCs w:val="24"/>
        </w:rPr>
        <w:footnoteReference w:id="6"/>
      </w:r>
    </w:p>
    <w:p w14:paraId="4DB1EDCB" w14:textId="77777777" w:rsidR="00A9786D" w:rsidRPr="00A9786D" w:rsidRDefault="00A9786D" w:rsidP="009F0F82">
      <w:pPr>
        <w:pStyle w:val="ListParagraph"/>
        <w:numPr>
          <w:ilvl w:val="0"/>
          <w:numId w:val="4"/>
        </w:numPr>
        <w:spacing w:line="360" w:lineRule="auto"/>
        <w:jc w:val="both"/>
        <w:rPr>
          <w:rFonts w:ascii="Times New Roman" w:hAnsi="Times New Roman" w:cs="Times New Roman"/>
          <w:sz w:val="24"/>
          <w:szCs w:val="24"/>
        </w:rPr>
      </w:pPr>
      <w:r w:rsidRPr="00A9786D">
        <w:rPr>
          <w:rFonts w:ascii="Times New Roman" w:hAnsi="Times New Roman" w:cs="Times New Roman"/>
          <w:color w:val="202122"/>
          <w:sz w:val="24"/>
          <w:szCs w:val="24"/>
          <w:shd w:val="clear" w:color="auto" w:fill="FFFFFF"/>
        </w:rPr>
        <w:t> Agency awareness</w:t>
      </w:r>
    </w:p>
    <w:p w14:paraId="40126C3E" w14:textId="77777777" w:rsidR="00A9786D" w:rsidRPr="00A9786D" w:rsidRDefault="00A9786D" w:rsidP="009F0F82">
      <w:pPr>
        <w:pStyle w:val="ListParagraph"/>
        <w:numPr>
          <w:ilvl w:val="0"/>
          <w:numId w:val="4"/>
        </w:numPr>
        <w:spacing w:line="360" w:lineRule="auto"/>
        <w:jc w:val="both"/>
        <w:rPr>
          <w:rFonts w:ascii="Times New Roman" w:hAnsi="Times New Roman" w:cs="Times New Roman"/>
          <w:color w:val="202122"/>
          <w:sz w:val="24"/>
          <w:szCs w:val="24"/>
          <w:shd w:val="clear" w:color="auto" w:fill="FFFFFF"/>
        </w:rPr>
      </w:pPr>
      <w:r w:rsidRPr="00A9786D">
        <w:rPr>
          <w:rFonts w:ascii="Times New Roman" w:hAnsi="Times New Roman" w:cs="Times New Roman"/>
          <w:color w:val="202122"/>
          <w:sz w:val="24"/>
          <w:szCs w:val="24"/>
          <w:shd w:val="clear" w:color="auto" w:fill="FFFFFF"/>
        </w:rPr>
        <w:t>Goal awareness</w:t>
      </w:r>
    </w:p>
    <w:p w14:paraId="35D15F6A" w14:textId="1B94A79B" w:rsidR="00A9786D" w:rsidRPr="00A9786D" w:rsidRDefault="00A9786D" w:rsidP="009F0F82">
      <w:pPr>
        <w:pStyle w:val="ListParagraph"/>
        <w:numPr>
          <w:ilvl w:val="0"/>
          <w:numId w:val="4"/>
        </w:numPr>
        <w:spacing w:line="360" w:lineRule="auto"/>
        <w:jc w:val="both"/>
        <w:rPr>
          <w:rFonts w:ascii="Times New Roman" w:hAnsi="Times New Roman" w:cs="Times New Roman"/>
          <w:sz w:val="24"/>
          <w:szCs w:val="24"/>
        </w:rPr>
      </w:pPr>
      <w:r w:rsidRPr="00A9786D">
        <w:rPr>
          <w:rFonts w:ascii="Times New Roman" w:hAnsi="Times New Roman" w:cs="Times New Roman"/>
          <w:color w:val="202122"/>
          <w:sz w:val="24"/>
          <w:szCs w:val="24"/>
          <w:shd w:val="clear" w:color="auto" w:fill="FFFFFF"/>
        </w:rPr>
        <w:t>sensorimotor awareness</w:t>
      </w:r>
    </w:p>
    <w:p w14:paraId="30EEA5D3" w14:textId="03CADEC1" w:rsidR="00A9786D" w:rsidRDefault="00A9786D" w:rsidP="009F0F82">
      <w:pPr>
        <w:spacing w:line="360" w:lineRule="auto"/>
        <w:jc w:val="both"/>
        <w:rPr>
          <w:rFonts w:ascii="Times New Roman" w:hAnsi="Times New Roman" w:cs="Times New Roman"/>
          <w:sz w:val="24"/>
          <w:szCs w:val="24"/>
        </w:rPr>
      </w:pPr>
    </w:p>
    <w:p w14:paraId="18D04597" w14:textId="3F4E713F" w:rsidR="00A9786D" w:rsidRDefault="00A9786D"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Agency awareness, it can be explained as you are conscious that you’ve done a work in the past but you don’t exactly remember how you did it and when exactly you did it.</w:t>
      </w:r>
    </w:p>
    <w:p w14:paraId="303295DF" w14:textId="2F6C8CA9" w:rsidR="00A9786D" w:rsidRDefault="00A9786D" w:rsidP="009F0F82">
      <w:pPr>
        <w:spacing w:line="360" w:lineRule="auto"/>
        <w:jc w:val="both"/>
        <w:rPr>
          <w:rFonts w:ascii="Times New Roman" w:hAnsi="Times New Roman" w:cs="Times New Roman"/>
          <w:color w:val="202122"/>
          <w:sz w:val="24"/>
          <w:szCs w:val="24"/>
          <w:shd w:val="clear" w:color="auto" w:fill="FFFFFF"/>
        </w:rPr>
      </w:pPr>
      <w:r w:rsidRPr="00A9786D">
        <w:rPr>
          <w:rFonts w:ascii="Times New Roman" w:hAnsi="Times New Roman" w:cs="Times New Roman"/>
          <w:color w:val="202122"/>
          <w:sz w:val="24"/>
          <w:szCs w:val="24"/>
          <w:shd w:val="clear" w:color="auto" w:fill="FFFFFF"/>
        </w:rPr>
        <w:t>Goal awareness</w:t>
      </w:r>
      <w:r>
        <w:rPr>
          <w:rFonts w:ascii="Times New Roman" w:hAnsi="Times New Roman" w:cs="Times New Roman"/>
          <w:color w:val="202122"/>
          <w:sz w:val="24"/>
          <w:szCs w:val="24"/>
          <w:shd w:val="clear" w:color="auto" w:fill="FFFFFF"/>
        </w:rPr>
        <w:t>, it can be said that you are eagerly waiting to tell something to a person but when they ask you to tell you don’t remember what you planned to tell.</w:t>
      </w:r>
    </w:p>
    <w:p w14:paraId="32B3AA08" w14:textId="14D3B82B" w:rsidR="00A9786D" w:rsidRDefault="00A9786D" w:rsidP="009F0F82">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Sensorimotor awareness, </w:t>
      </w:r>
      <w:r w:rsidR="008004E3">
        <w:rPr>
          <w:rFonts w:ascii="Times New Roman" w:hAnsi="Times New Roman" w:cs="Times New Roman"/>
          <w:color w:val="202122"/>
          <w:sz w:val="24"/>
          <w:szCs w:val="24"/>
          <w:shd w:val="clear" w:color="auto" w:fill="FFFFFF"/>
        </w:rPr>
        <w:t>an example</w:t>
      </w:r>
      <w:r>
        <w:rPr>
          <w:rFonts w:ascii="Times New Roman" w:hAnsi="Times New Roman" w:cs="Times New Roman"/>
          <w:color w:val="202122"/>
          <w:sz w:val="24"/>
          <w:szCs w:val="24"/>
          <w:shd w:val="clear" w:color="auto" w:fill="FFFFFF"/>
        </w:rPr>
        <w:t xml:space="preserve"> for this is, </w:t>
      </w:r>
      <w:r w:rsidR="008004E3">
        <w:rPr>
          <w:rFonts w:ascii="Times New Roman" w:hAnsi="Times New Roman" w:cs="Times New Roman"/>
          <w:color w:val="202122"/>
          <w:sz w:val="24"/>
          <w:szCs w:val="24"/>
          <w:shd w:val="clear" w:color="auto" w:fill="FFFFFF"/>
        </w:rPr>
        <w:t>you</w:t>
      </w:r>
      <w:r>
        <w:rPr>
          <w:rFonts w:ascii="Times New Roman" w:hAnsi="Times New Roman" w:cs="Times New Roman"/>
          <w:color w:val="202122"/>
          <w:sz w:val="24"/>
          <w:szCs w:val="24"/>
          <w:shd w:val="clear" w:color="auto" w:fill="FFFFFF"/>
        </w:rPr>
        <w:t xml:space="preserve"> are searching for a pen since a long time which is in your hand. </w:t>
      </w:r>
    </w:p>
    <w:p w14:paraId="194D0E68" w14:textId="3C2E7BE1" w:rsidR="00BC0B72" w:rsidRDefault="00BC0B72" w:rsidP="009F0F82">
      <w:pPr>
        <w:spacing w:line="360" w:lineRule="auto"/>
        <w:jc w:val="both"/>
        <w:rPr>
          <w:rFonts w:ascii="Times New Roman" w:hAnsi="Times New Roman" w:cs="Times New Roman"/>
          <w:color w:val="202122"/>
          <w:sz w:val="24"/>
          <w:szCs w:val="24"/>
          <w:shd w:val="clear" w:color="auto" w:fill="FFFFFF"/>
        </w:rPr>
      </w:pPr>
    </w:p>
    <w:p w14:paraId="5E53473F" w14:textId="2B7BD2B8" w:rsidR="00BC0B72" w:rsidRDefault="00BC0B72" w:rsidP="009F0F82">
      <w:pPr>
        <w:spacing w:line="360" w:lineRule="auto"/>
        <w:jc w:val="both"/>
        <w:rPr>
          <w:rFonts w:ascii="Times New Roman" w:hAnsi="Times New Roman" w:cs="Times New Roman"/>
          <w:sz w:val="24"/>
          <w:szCs w:val="24"/>
        </w:rPr>
      </w:pPr>
      <w:r w:rsidRPr="00BC0B72">
        <w:rPr>
          <w:rFonts w:ascii="Times New Roman" w:hAnsi="Times New Roman" w:cs="Times New Roman"/>
          <w:b/>
          <w:bCs/>
          <w:color w:val="202122"/>
          <w:sz w:val="24"/>
          <w:szCs w:val="24"/>
          <w:shd w:val="clear" w:color="auto" w:fill="FFFFFF"/>
        </w:rPr>
        <w:t>Memory</w:t>
      </w:r>
      <w:r>
        <w:rPr>
          <w:rFonts w:ascii="Times New Roman" w:hAnsi="Times New Roman" w:cs="Times New Roman"/>
          <w:b/>
          <w:bCs/>
          <w:color w:val="202122"/>
          <w:sz w:val="24"/>
          <w:szCs w:val="24"/>
          <w:shd w:val="clear" w:color="auto" w:fill="FFFFFF"/>
        </w:rPr>
        <w:t>:</w:t>
      </w:r>
      <w:r w:rsidRPr="00BC0B72">
        <w:rPr>
          <w:rFonts w:ascii="Times New Roman" w:hAnsi="Times New Roman" w:cs="Times New Roman"/>
          <w:sz w:val="24"/>
          <w:szCs w:val="24"/>
        </w:rPr>
        <w:t xml:space="preserve"> </w:t>
      </w:r>
      <w:r>
        <w:rPr>
          <w:rFonts w:ascii="Times New Roman" w:hAnsi="Times New Roman" w:cs="Times New Roman"/>
          <w:sz w:val="24"/>
          <w:szCs w:val="24"/>
        </w:rPr>
        <w:t>Machine remember things using data whereas humans remember them through some patterns. All machines remember the same way depending on their data. But humans remember things according to them, for example: When we meet a person for the first time, we have no idea about them and if we meet them for the second time, we recall them based on their height, color, profession, The clothes they were wearing that day. It depends on the mentality of the person in remembering things, people, places and so on…. The memory of humans depends on age, people in old age can’t remember things they often forget things but machine the memory will be safe until the data or the storage unit is destroyed.</w:t>
      </w:r>
    </w:p>
    <w:p w14:paraId="484F969D" w14:textId="3051E099" w:rsidR="00B25C64" w:rsidRDefault="00B25C64" w:rsidP="009F0F82">
      <w:pPr>
        <w:spacing w:line="360" w:lineRule="auto"/>
        <w:jc w:val="both"/>
        <w:rPr>
          <w:rFonts w:ascii="Times New Roman" w:hAnsi="Times New Roman" w:cs="Times New Roman"/>
          <w:sz w:val="24"/>
          <w:szCs w:val="24"/>
        </w:rPr>
      </w:pPr>
    </w:p>
    <w:p w14:paraId="50222612" w14:textId="38253E10" w:rsidR="00B25C64" w:rsidRDefault="00B25C64"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Nothing is impossible for a human to do, but when coming to consciousness it is quite difficult task as human consciousness depends on the human mentality. </w:t>
      </w:r>
      <w:r w:rsidR="00CD4543">
        <w:rPr>
          <w:rFonts w:ascii="Times New Roman" w:hAnsi="Times New Roman" w:cs="Times New Roman"/>
          <w:sz w:val="24"/>
          <w:szCs w:val="24"/>
        </w:rPr>
        <w:t>If there is a physical test given to a machine to detect your consciousness and the information in your brain let’s take an example you are thinking of an apple and the computer detects the apple and displays it on the screen but one of your brain stems is thinking of rise of heart beat and you are unaware of it but the machine shows your heart beat also on the screen. You could check the information which is displayed on the screen and the information processing in your brain. If the machine is not giving a</w:t>
      </w:r>
      <w:r w:rsidR="00E51A58">
        <w:rPr>
          <w:rFonts w:ascii="Times New Roman" w:hAnsi="Times New Roman" w:cs="Times New Roman"/>
          <w:sz w:val="24"/>
          <w:szCs w:val="24"/>
        </w:rPr>
        <w:t xml:space="preserve"> </w:t>
      </w:r>
      <w:r w:rsidR="00CD4543">
        <w:rPr>
          <w:rFonts w:ascii="Times New Roman" w:hAnsi="Times New Roman" w:cs="Times New Roman"/>
          <w:sz w:val="24"/>
          <w:szCs w:val="24"/>
        </w:rPr>
        <w:t>correct or an unsure information you can cross check the information.</w:t>
      </w:r>
      <w:r w:rsidR="00E942CA">
        <w:rPr>
          <w:rFonts w:ascii="Times New Roman" w:hAnsi="Times New Roman" w:cs="Times New Roman"/>
          <w:sz w:val="24"/>
          <w:szCs w:val="24"/>
        </w:rPr>
        <w:t xml:space="preserve"> Try and try until you reach the goal this is making the scientists to make more theories and experiments in developing AI. </w:t>
      </w:r>
      <w:r w:rsidR="00E942CA">
        <w:rPr>
          <w:rStyle w:val="FootnoteReference"/>
          <w:rFonts w:ascii="Times New Roman" w:hAnsi="Times New Roman" w:cs="Times New Roman"/>
          <w:sz w:val="24"/>
          <w:szCs w:val="24"/>
        </w:rPr>
        <w:footnoteReference w:id="7"/>
      </w:r>
    </w:p>
    <w:p w14:paraId="7A8AEB47" w14:textId="3E710A0A" w:rsidR="00E942CA" w:rsidRDefault="00E942CA" w:rsidP="009F0F82">
      <w:pPr>
        <w:spacing w:line="360" w:lineRule="auto"/>
        <w:jc w:val="both"/>
        <w:rPr>
          <w:rFonts w:ascii="Times New Roman" w:hAnsi="Times New Roman" w:cs="Times New Roman"/>
          <w:sz w:val="24"/>
          <w:szCs w:val="24"/>
        </w:rPr>
      </w:pPr>
    </w:p>
    <w:p w14:paraId="119AF63B" w14:textId="1F3BE152" w:rsidR="00E942CA" w:rsidRDefault="00E942CA"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knowledge, senses, consciousness is limited but when coming to AI, vast data can be stored in it. To behave like humans AI should first think like humans, talk like humans, feel like humans, act like humans, is that possible for a machine to do so. Experience will play a huge role in human consciousness as if we get hurt by fire or a hot object, we won’t repeat the same thing again. Is it possible for a machine to experience and analyze the outcome. </w:t>
      </w:r>
      <w:r w:rsidR="008E2185">
        <w:rPr>
          <w:rFonts w:ascii="Times New Roman" w:hAnsi="Times New Roman" w:cs="Times New Roman"/>
          <w:sz w:val="24"/>
          <w:szCs w:val="24"/>
        </w:rPr>
        <w:t xml:space="preserve">When you are in childhood you would be heard some scary ghost stories and you would imagine the ghost by the characteristics, they tell you and even when wind breezes a little heavier and </w:t>
      </w:r>
      <w:r w:rsidR="00D6532A">
        <w:rPr>
          <w:rFonts w:ascii="Times New Roman" w:hAnsi="Times New Roman" w:cs="Times New Roman"/>
          <w:sz w:val="24"/>
          <w:szCs w:val="24"/>
        </w:rPr>
        <w:t xml:space="preserve">the tree swings due to the wind breeze, we don’t even know how it is and even though we react and express our feeling of fear. </w:t>
      </w:r>
    </w:p>
    <w:p w14:paraId="509A19F1" w14:textId="202737DB" w:rsidR="009F0F82" w:rsidRDefault="00E942CA"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Humans have feelings like hunger, thirsty, fear, sexual desires so for that the machine should be made</w:t>
      </w:r>
      <w:r w:rsidR="009F0F82">
        <w:rPr>
          <w:rFonts w:ascii="Times New Roman" w:hAnsi="Times New Roman" w:cs="Times New Roman"/>
          <w:sz w:val="24"/>
          <w:szCs w:val="24"/>
        </w:rPr>
        <w:t xml:space="preserve"> as the way humans are with all feelings and an ability to reproduce children too.  Will there be a threat if the machine starts behaving like a human? Will humans accept the machine if they behave same way as they do. </w:t>
      </w:r>
    </w:p>
    <w:p w14:paraId="1B969085" w14:textId="6B8FBBD8" w:rsidR="008E2185" w:rsidRDefault="008E2185"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When we watch a horror movie which is extreme scary the visuals of it will be running in your head and sometimes you can’t even sleep due to the visuals you see, can a machine react the same way as a human do?</w:t>
      </w:r>
      <w:r w:rsidR="00DF387E">
        <w:rPr>
          <w:rFonts w:ascii="Times New Roman" w:hAnsi="Times New Roman" w:cs="Times New Roman"/>
          <w:sz w:val="24"/>
          <w:szCs w:val="24"/>
        </w:rPr>
        <w:t xml:space="preserve"> What if the machine says I’m scary I can’t be alone. I’m afraid of dark, don’t switch off the light</w:t>
      </w:r>
      <w:r w:rsidR="00B24548">
        <w:rPr>
          <w:rFonts w:ascii="Times New Roman" w:hAnsi="Times New Roman" w:cs="Times New Roman"/>
          <w:sz w:val="24"/>
          <w:szCs w:val="24"/>
        </w:rPr>
        <w:t>?</w:t>
      </w:r>
    </w:p>
    <w:p w14:paraId="3FA31FB3" w14:textId="74463C3D" w:rsidR="00A83CEB" w:rsidRDefault="009F0F82"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Humans </w:t>
      </w:r>
      <w:r w:rsidR="002B322B">
        <w:rPr>
          <w:rFonts w:ascii="Times New Roman" w:hAnsi="Times New Roman" w:cs="Times New Roman"/>
          <w:sz w:val="24"/>
          <w:szCs w:val="24"/>
        </w:rPr>
        <w:t>sometimes</w:t>
      </w:r>
      <w:r>
        <w:rPr>
          <w:rFonts w:ascii="Times New Roman" w:hAnsi="Times New Roman" w:cs="Times New Roman"/>
          <w:sz w:val="24"/>
          <w:szCs w:val="24"/>
        </w:rPr>
        <w:t xml:space="preserve"> have emotional mental break downs, which makes them less conscious as their brain will not function fast if they are thinking about something else. Human brain will constantly keep shifting from one place to others, it keeps thinking about random stuff. For example, a student sitting in the class and listening to a lecture and suddenly he remembers something happened long ago and keeps thinking on it and another friend sitting beside him asks him about the event happened 2 days ago, he changes his thought from the incident he was thinking to the event that happened 2 days ago. It is so fast and can think, imagine which are not even related. A machine can obviously think many things but can it imagine things and think of things which not even related. </w:t>
      </w:r>
      <w:r w:rsidR="00DF387E">
        <w:rPr>
          <w:rFonts w:ascii="Times New Roman" w:hAnsi="Times New Roman" w:cs="Times New Roman"/>
          <w:sz w:val="24"/>
          <w:szCs w:val="24"/>
        </w:rPr>
        <w:t xml:space="preserve">Imagine the machine doing the same without having a stability over thought it continuously shifting its thoughts from one place to other. </w:t>
      </w:r>
    </w:p>
    <w:p w14:paraId="61DC6BE8" w14:textId="20A3A963" w:rsidR="00A83CEB" w:rsidRDefault="00A83CEB"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we make a deaf person understand the flute music? The same how can we make a machine to think about human feelings, emotions, behavior and expect them to behave as they do. </w:t>
      </w:r>
    </w:p>
    <w:p w14:paraId="41A5FE53" w14:textId="181A9B4F" w:rsidR="00A83CEB" w:rsidRDefault="00A83CEB" w:rsidP="009F0F82">
      <w:pPr>
        <w:spacing w:line="360" w:lineRule="auto"/>
        <w:jc w:val="both"/>
        <w:rPr>
          <w:rFonts w:ascii="Times New Roman" w:hAnsi="Times New Roman" w:cs="Times New Roman"/>
          <w:sz w:val="24"/>
          <w:szCs w:val="24"/>
        </w:rPr>
      </w:pPr>
    </w:p>
    <w:p w14:paraId="4FC4E16B" w14:textId="3FECA327" w:rsidR="00A83CEB" w:rsidRDefault="00A83CEB"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machines start behaving like humans there will be a threat but it is based on the person using it and the cause of their usage. Just like mobile phones they are invented for a reason to talk to people and convey messages even from a longer distance, then the smart phones were invented for a cause that internet availability to all so that students and other people can access the information in a lesser time span, but are we really using them for the cause they invented them? Technology saves and kills time, Instagram, Facebook, Snapchat, YouTube, WhatsApp these are saving time but also killing time. Technology is making people who are far away closer but people who are closer far as we talk, </w:t>
      </w:r>
      <w:r w:rsidR="008E2185">
        <w:rPr>
          <w:rFonts w:ascii="Times New Roman" w:hAnsi="Times New Roman" w:cs="Times New Roman"/>
          <w:sz w:val="24"/>
          <w:szCs w:val="24"/>
        </w:rPr>
        <w:t>chat with</w:t>
      </w:r>
      <w:r>
        <w:rPr>
          <w:rFonts w:ascii="Times New Roman" w:hAnsi="Times New Roman" w:cs="Times New Roman"/>
          <w:sz w:val="24"/>
          <w:szCs w:val="24"/>
        </w:rPr>
        <w:t xml:space="preserve"> the people who are faraway and are mostly in our devices which is making people near us </w:t>
      </w:r>
      <w:r w:rsidR="008E2185">
        <w:rPr>
          <w:rFonts w:ascii="Times New Roman" w:hAnsi="Times New Roman" w:cs="Times New Roman"/>
          <w:sz w:val="24"/>
          <w:szCs w:val="24"/>
        </w:rPr>
        <w:t xml:space="preserve">far. </w:t>
      </w:r>
      <w:r w:rsidR="00DF387E">
        <w:rPr>
          <w:rFonts w:ascii="Times New Roman" w:hAnsi="Times New Roman" w:cs="Times New Roman"/>
          <w:sz w:val="24"/>
          <w:szCs w:val="24"/>
        </w:rPr>
        <w:t xml:space="preserve">What if the robot will also just feel like doing nothing and want to have </w:t>
      </w:r>
      <w:r w:rsidR="00B24548">
        <w:rPr>
          <w:rFonts w:ascii="Times New Roman" w:hAnsi="Times New Roman" w:cs="Times New Roman"/>
          <w:sz w:val="24"/>
          <w:szCs w:val="24"/>
        </w:rPr>
        <w:t xml:space="preserve">a nap? </w:t>
      </w:r>
    </w:p>
    <w:p w14:paraId="0B752218" w14:textId="3F88692E" w:rsidR="008E2185" w:rsidRDefault="008E2185"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Consciousness of AI is hard to achieve but not impossible due to the technology we are using, nothing is impossible. But the consequences of it should be considered before inventing them</w:t>
      </w:r>
      <w:r w:rsidR="00093134">
        <w:rPr>
          <w:rFonts w:ascii="Times New Roman" w:hAnsi="Times New Roman" w:cs="Times New Roman"/>
          <w:sz w:val="24"/>
          <w:szCs w:val="24"/>
        </w:rPr>
        <w:t xml:space="preserve">. If the machines start behaving like </w:t>
      </w:r>
      <w:r w:rsidR="008443D8">
        <w:rPr>
          <w:rFonts w:ascii="Times New Roman" w:hAnsi="Times New Roman" w:cs="Times New Roman"/>
          <w:sz w:val="24"/>
          <w:szCs w:val="24"/>
        </w:rPr>
        <w:t>humans,</w:t>
      </w:r>
      <w:r w:rsidR="00093134">
        <w:rPr>
          <w:rFonts w:ascii="Times New Roman" w:hAnsi="Times New Roman" w:cs="Times New Roman"/>
          <w:sz w:val="24"/>
          <w:szCs w:val="24"/>
        </w:rPr>
        <w:t xml:space="preserve"> they should also be given all the rights which are been given to humans, such as right to vote, citizenship and many other equal rights should be provided. </w:t>
      </w:r>
      <w:r w:rsidR="008443D8">
        <w:rPr>
          <w:rFonts w:ascii="Times New Roman" w:hAnsi="Times New Roman" w:cs="Times New Roman"/>
          <w:sz w:val="24"/>
          <w:szCs w:val="24"/>
        </w:rPr>
        <w:t>The researchers are still not going in deep into this concept because people are read</w:t>
      </w:r>
      <w:r w:rsidR="00F12BC5">
        <w:rPr>
          <w:rFonts w:ascii="Times New Roman" w:hAnsi="Times New Roman" w:cs="Times New Roman"/>
          <w:sz w:val="24"/>
          <w:szCs w:val="24"/>
        </w:rPr>
        <w:t xml:space="preserve">y that why machines should feel like humans? </w:t>
      </w:r>
    </w:p>
    <w:p w14:paraId="2BE2DA1D" w14:textId="3CCFF7D0" w:rsidR="00F12BC5" w:rsidRDefault="00F12BC5"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if a machine is created with human consciousness, feelings and emotions imagine it saying I’m not interested to work I need some rest today then what is the need of creating a robot to help humans. </w:t>
      </w:r>
    </w:p>
    <w:p w14:paraId="1162C1C1" w14:textId="58B4CD3A" w:rsidR="00F12BC5" w:rsidRDefault="00F12BC5"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 that is arising is why should a machine feel like human and do the things like humans, then what’s the difference between a robot and human. </w:t>
      </w:r>
    </w:p>
    <w:p w14:paraId="4BA13B44" w14:textId="7B793DEF" w:rsidR="00B24548" w:rsidRDefault="00F12BC5"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Going back to mythology we believe that God created humans, he created us to live and didn’t gave the powers to control the universe. So, he is the creator of the universe but we can’t create or change the universe. The same way robots should be made but we shouldn’t make the robots equal to humans as human intelligence can’t be substituted with the machine intelligence. Human intelligence exists without artificial intelligence but artificial intelligence does not exist without a genius human brain behind it.</w:t>
      </w:r>
    </w:p>
    <w:p w14:paraId="4AF7D421" w14:textId="7EE7777B" w:rsidR="00B24548" w:rsidRDefault="00B24548" w:rsidP="00B24548">
      <w:pPr>
        <w:tabs>
          <w:tab w:val="left" w:pos="255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movie robo, the robot having consciousness, feelings and emotions falls in love with a human, is it possible? A man and a machine getting into a relationship, it effects the humans and a huge distraction will happen if this happens so.  </w:t>
      </w:r>
    </w:p>
    <w:p w14:paraId="75AE7372" w14:textId="54FFFF63" w:rsidR="00B24548" w:rsidRDefault="00B24548" w:rsidP="00B24548">
      <w:pPr>
        <w:tabs>
          <w:tab w:val="left" w:pos="2550"/>
        </w:tabs>
        <w:spacing w:line="360" w:lineRule="auto"/>
        <w:jc w:val="both"/>
        <w:rPr>
          <w:rFonts w:ascii="Times New Roman" w:hAnsi="Times New Roman" w:cs="Times New Roman"/>
          <w:sz w:val="24"/>
          <w:szCs w:val="24"/>
        </w:rPr>
      </w:pPr>
    </w:p>
    <w:p w14:paraId="7BF54DB5" w14:textId="00C73A03" w:rsidR="00B24548" w:rsidRDefault="00B24548" w:rsidP="00B24548">
      <w:pPr>
        <w:tabs>
          <w:tab w:val="left" w:pos="255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can a machine act like humans? Humans have different mood swings and feelings then how is it possible to a machine in which data is saved and it just acts according to the saved data. </w:t>
      </w:r>
    </w:p>
    <w:p w14:paraId="73AAA4AB" w14:textId="1F68F072" w:rsidR="00F12BC5" w:rsidRDefault="00F12BC5" w:rsidP="009F0F82">
      <w:pPr>
        <w:spacing w:line="360" w:lineRule="auto"/>
        <w:jc w:val="both"/>
        <w:rPr>
          <w:rFonts w:ascii="Times New Roman" w:hAnsi="Times New Roman" w:cs="Times New Roman"/>
          <w:sz w:val="24"/>
          <w:szCs w:val="24"/>
        </w:rPr>
      </w:pPr>
    </w:p>
    <w:p w14:paraId="71EEA4A8" w14:textId="6B2FBC83" w:rsidR="00B25C64" w:rsidRDefault="00B25C64" w:rsidP="009F0F82">
      <w:pPr>
        <w:spacing w:line="360" w:lineRule="auto"/>
        <w:jc w:val="both"/>
        <w:rPr>
          <w:rFonts w:ascii="Times New Roman" w:hAnsi="Times New Roman" w:cs="Times New Roman"/>
          <w:sz w:val="24"/>
          <w:szCs w:val="24"/>
        </w:rPr>
      </w:pPr>
    </w:p>
    <w:p w14:paraId="3F5B64B0" w14:textId="5A84E22D" w:rsidR="00A9786D" w:rsidRPr="00B24548" w:rsidRDefault="00B25C64" w:rsidP="00B24548">
      <w:pPr>
        <w:spacing w:line="360" w:lineRule="auto"/>
        <w:jc w:val="both"/>
        <w:rPr>
          <w:rFonts w:ascii="Times New Roman" w:hAnsi="Times New Roman" w:cs="Times New Roman"/>
          <w:color w:val="202122"/>
          <w:sz w:val="24"/>
          <w:szCs w:val="24"/>
          <w:shd w:val="clear" w:color="auto" w:fill="FFFFFF"/>
        </w:rPr>
      </w:pPr>
      <w:r w:rsidRPr="00B24548">
        <w:rPr>
          <w:rFonts w:ascii="Times New Roman" w:hAnsi="Times New Roman" w:cs="Times New Roman"/>
          <w:sz w:val="24"/>
          <w:szCs w:val="24"/>
        </w:rPr>
        <w:t>Isaac Asimov gave “</w:t>
      </w:r>
      <w:r w:rsidRPr="00B24548">
        <w:rPr>
          <w:rFonts w:ascii="Times New Roman" w:hAnsi="Times New Roman" w:cs="Times New Roman"/>
          <w:color w:val="202122"/>
          <w:sz w:val="24"/>
          <w:szCs w:val="24"/>
          <w:shd w:val="clear" w:color="auto" w:fill="FFFFFF"/>
        </w:rPr>
        <w:t>Three laws for Robotics”</w:t>
      </w:r>
      <w:r w:rsidR="00B24548" w:rsidRPr="00B24548">
        <w:rPr>
          <w:rFonts w:ascii="Times New Roman" w:hAnsi="Times New Roman" w:cs="Times New Roman"/>
          <w:color w:val="202122"/>
          <w:sz w:val="24"/>
          <w:szCs w:val="24"/>
          <w:shd w:val="clear" w:color="auto" w:fill="FFFFFF"/>
        </w:rPr>
        <w:t xml:space="preserve"> they are:</w:t>
      </w:r>
    </w:p>
    <w:p w14:paraId="36E5CEBC" w14:textId="3419344F" w:rsidR="00B24548" w:rsidRPr="00B24548" w:rsidRDefault="00B24548" w:rsidP="00B24548">
      <w:pPr>
        <w:pStyle w:val="ListParagraph"/>
        <w:numPr>
          <w:ilvl w:val="0"/>
          <w:numId w:val="6"/>
        </w:numPr>
        <w:spacing w:line="360" w:lineRule="auto"/>
        <w:jc w:val="both"/>
        <w:rPr>
          <w:rFonts w:ascii="Times New Roman" w:hAnsi="Times New Roman" w:cs="Times New Roman"/>
          <w:color w:val="202122"/>
          <w:sz w:val="24"/>
          <w:szCs w:val="24"/>
          <w:shd w:val="clear" w:color="auto" w:fill="FFFFFF"/>
        </w:rPr>
      </w:pPr>
      <w:r w:rsidRPr="00B24548">
        <w:rPr>
          <w:rFonts w:ascii="Times New Roman" w:hAnsi="Times New Roman" w:cs="Times New Roman"/>
          <w:color w:val="000000"/>
          <w:sz w:val="24"/>
          <w:szCs w:val="24"/>
        </w:rPr>
        <w:t>A robot may not injure a human being or, through inaction, allow a human being to come to harm</w:t>
      </w:r>
    </w:p>
    <w:p w14:paraId="45F89224" w14:textId="3E2BFDE8" w:rsidR="00B24548" w:rsidRPr="00B24548" w:rsidRDefault="00B24548" w:rsidP="00B24548">
      <w:pPr>
        <w:pStyle w:val="ListParagraph"/>
        <w:numPr>
          <w:ilvl w:val="0"/>
          <w:numId w:val="6"/>
        </w:numPr>
        <w:spacing w:line="360" w:lineRule="auto"/>
        <w:jc w:val="both"/>
        <w:rPr>
          <w:rFonts w:ascii="Times New Roman" w:hAnsi="Times New Roman" w:cs="Times New Roman"/>
          <w:color w:val="202122"/>
          <w:sz w:val="24"/>
          <w:szCs w:val="24"/>
          <w:shd w:val="clear" w:color="auto" w:fill="FFFFFF"/>
        </w:rPr>
      </w:pPr>
      <w:r w:rsidRPr="00B24548">
        <w:rPr>
          <w:rFonts w:ascii="Times New Roman" w:hAnsi="Times New Roman" w:cs="Times New Roman"/>
          <w:color w:val="000000"/>
          <w:sz w:val="24"/>
          <w:szCs w:val="24"/>
        </w:rPr>
        <w:t>A robot must obey orders given it by human beings except where such orders would conflict with the First Law</w:t>
      </w:r>
    </w:p>
    <w:p w14:paraId="39325BF7" w14:textId="380F87C5" w:rsidR="00B24548" w:rsidRDefault="00B24548" w:rsidP="00B2454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B24548">
        <w:rPr>
          <w:rFonts w:ascii="Times New Roman" w:eastAsia="Times New Roman" w:hAnsi="Times New Roman" w:cs="Times New Roman"/>
          <w:color w:val="000000"/>
          <w:sz w:val="24"/>
          <w:szCs w:val="24"/>
        </w:rPr>
        <w:t>A robot must protect its own existence as long as such protection does not conflict with the First or Second Law.</w:t>
      </w:r>
    </w:p>
    <w:p w14:paraId="46D857E6" w14:textId="5A779095" w:rsidR="00B24548" w:rsidRDefault="00B24548" w:rsidP="00B2454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 if a robot is created with consciousness, it should follow these 3 laws.</w:t>
      </w:r>
      <w:r w:rsidR="00AA3A3A">
        <w:rPr>
          <w:rFonts w:ascii="Times New Roman" w:eastAsia="Times New Roman" w:hAnsi="Times New Roman" w:cs="Times New Roman"/>
          <w:color w:val="000000"/>
          <w:sz w:val="24"/>
          <w:szCs w:val="24"/>
        </w:rPr>
        <w:t xml:space="preserve"> </w:t>
      </w:r>
      <w:r w:rsidR="00D51448">
        <w:rPr>
          <w:rFonts w:ascii="Times New Roman" w:eastAsia="Times New Roman" w:hAnsi="Times New Roman" w:cs="Times New Roman"/>
          <w:color w:val="000000"/>
          <w:sz w:val="24"/>
          <w:szCs w:val="24"/>
        </w:rPr>
        <w:t xml:space="preserve">These laws can also be classified as ethics of robotics. </w:t>
      </w:r>
    </w:p>
    <w:p w14:paraId="5410A3DB" w14:textId="77777777" w:rsidR="00AA3A3A" w:rsidRDefault="00AA3A3A" w:rsidP="00B24548">
      <w:pPr>
        <w:spacing w:before="100" w:beforeAutospacing="1" w:after="100" w:afterAutospacing="1" w:line="240" w:lineRule="auto"/>
        <w:rPr>
          <w:rFonts w:ascii="Times New Roman" w:eastAsia="Times New Roman" w:hAnsi="Times New Roman" w:cs="Times New Roman"/>
          <w:color w:val="000000"/>
          <w:sz w:val="24"/>
          <w:szCs w:val="24"/>
        </w:rPr>
      </w:pPr>
    </w:p>
    <w:p w14:paraId="1A86534A" w14:textId="1DCF37DB" w:rsidR="00B24548" w:rsidRPr="00AA3A3A" w:rsidRDefault="00AA3A3A" w:rsidP="00B24548">
      <w:pPr>
        <w:spacing w:before="100" w:beforeAutospacing="1" w:after="100" w:afterAutospacing="1" w:line="240" w:lineRule="auto"/>
        <w:rPr>
          <w:rFonts w:ascii="Times New Roman" w:eastAsia="Times New Roman" w:hAnsi="Times New Roman" w:cs="Times New Roman"/>
          <w:b/>
          <w:bCs/>
          <w:color w:val="000000"/>
          <w:sz w:val="24"/>
          <w:szCs w:val="24"/>
        </w:rPr>
      </w:pPr>
      <w:r w:rsidRPr="00AA3A3A">
        <w:rPr>
          <w:rFonts w:ascii="Times New Roman" w:eastAsia="Times New Roman" w:hAnsi="Times New Roman" w:cs="Times New Roman"/>
          <w:b/>
          <w:bCs/>
          <w:color w:val="000000"/>
          <w:sz w:val="24"/>
          <w:szCs w:val="24"/>
        </w:rPr>
        <w:t xml:space="preserve">Conclusion: </w:t>
      </w:r>
    </w:p>
    <w:p w14:paraId="4C7361F4" w14:textId="67C0774F" w:rsidR="00123794" w:rsidRPr="006D7A78" w:rsidRDefault="00AA3A3A" w:rsidP="0012379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can’t assure if ai consciousness is possible or not. But if is done it should be in a way that it should not disturb the human lifestyle. </w:t>
      </w:r>
      <w:r w:rsidR="00D51448">
        <w:rPr>
          <w:rFonts w:ascii="Times New Roman" w:eastAsia="Times New Roman" w:hAnsi="Times New Roman" w:cs="Times New Roman"/>
          <w:color w:val="000000"/>
          <w:sz w:val="24"/>
          <w:szCs w:val="24"/>
        </w:rPr>
        <w:t xml:space="preserve">  What if by ai consciousness the robots fight among themselves, </w:t>
      </w:r>
      <w:r w:rsidR="00667B53">
        <w:rPr>
          <w:rFonts w:ascii="Times New Roman" w:eastAsia="Times New Roman" w:hAnsi="Times New Roman" w:cs="Times New Roman"/>
          <w:color w:val="000000"/>
          <w:sz w:val="24"/>
          <w:szCs w:val="24"/>
        </w:rPr>
        <w:t>our</w:t>
      </w:r>
      <w:r w:rsidR="00D51448">
        <w:rPr>
          <w:rFonts w:ascii="Times New Roman" w:eastAsia="Times New Roman" w:hAnsi="Times New Roman" w:cs="Times New Roman"/>
          <w:color w:val="000000"/>
          <w:sz w:val="24"/>
          <w:szCs w:val="24"/>
        </w:rPr>
        <w:t xml:space="preserve"> </w:t>
      </w:r>
      <w:r w:rsidR="00667B53">
        <w:rPr>
          <w:rFonts w:ascii="Times New Roman" w:eastAsia="Times New Roman" w:hAnsi="Times New Roman" w:cs="Times New Roman"/>
          <w:color w:val="000000"/>
          <w:sz w:val="24"/>
          <w:szCs w:val="24"/>
        </w:rPr>
        <w:t>parents,</w:t>
      </w:r>
      <w:r w:rsidR="00D51448">
        <w:rPr>
          <w:rFonts w:ascii="Times New Roman" w:eastAsia="Times New Roman" w:hAnsi="Times New Roman" w:cs="Times New Roman"/>
          <w:color w:val="000000"/>
          <w:sz w:val="24"/>
          <w:szCs w:val="24"/>
        </w:rPr>
        <w:t xml:space="preserve"> friends and </w:t>
      </w:r>
      <w:r w:rsidR="00667B53">
        <w:rPr>
          <w:rFonts w:ascii="Times New Roman" w:eastAsia="Times New Roman" w:hAnsi="Times New Roman" w:cs="Times New Roman"/>
          <w:color w:val="000000"/>
          <w:sz w:val="24"/>
          <w:szCs w:val="24"/>
        </w:rPr>
        <w:t>well-wishers</w:t>
      </w:r>
      <w:r w:rsidR="00D51448">
        <w:rPr>
          <w:rFonts w:ascii="Times New Roman" w:eastAsia="Times New Roman" w:hAnsi="Times New Roman" w:cs="Times New Roman"/>
          <w:color w:val="000000"/>
          <w:sz w:val="24"/>
          <w:szCs w:val="24"/>
        </w:rPr>
        <w:t xml:space="preserve"> will be there </w:t>
      </w:r>
      <w:r w:rsidR="00667B53">
        <w:rPr>
          <w:rFonts w:ascii="Times New Roman" w:eastAsia="Times New Roman" w:hAnsi="Times New Roman" w:cs="Times New Roman"/>
          <w:color w:val="000000"/>
          <w:sz w:val="24"/>
          <w:szCs w:val="24"/>
        </w:rPr>
        <w:t>for a</w:t>
      </w:r>
      <w:r w:rsidR="00D51448">
        <w:rPr>
          <w:rFonts w:ascii="Times New Roman" w:eastAsia="Times New Roman" w:hAnsi="Times New Roman" w:cs="Times New Roman"/>
          <w:color w:val="000000"/>
          <w:sz w:val="24"/>
          <w:szCs w:val="24"/>
        </w:rPr>
        <w:t xml:space="preserve"> human and there will be a bonding between the individuals and there will be an emotional connection between them, is that possible for a human, </w:t>
      </w:r>
      <w:r w:rsidR="00667B53">
        <w:rPr>
          <w:rFonts w:ascii="Times New Roman" w:eastAsia="Times New Roman" w:hAnsi="Times New Roman" w:cs="Times New Roman"/>
          <w:color w:val="000000"/>
          <w:sz w:val="24"/>
          <w:szCs w:val="24"/>
        </w:rPr>
        <w:t>who will be its well-wisher?</w:t>
      </w:r>
      <w:r w:rsidR="00123794" w:rsidRPr="00123794">
        <w:rPr>
          <w:rFonts w:ascii="Times New Roman" w:eastAsia="Times New Roman" w:hAnsi="Times New Roman" w:cs="Times New Roman"/>
          <w:color w:val="000000"/>
          <w:sz w:val="24"/>
          <w:szCs w:val="24"/>
        </w:rPr>
        <w:t xml:space="preserve"> </w:t>
      </w:r>
      <w:r w:rsidR="00123794">
        <w:rPr>
          <w:rFonts w:ascii="Times New Roman" w:eastAsia="Times New Roman" w:hAnsi="Times New Roman" w:cs="Times New Roman"/>
          <w:color w:val="000000"/>
          <w:sz w:val="24"/>
          <w:szCs w:val="24"/>
        </w:rPr>
        <w:t xml:space="preserve">whom we should sue for the mistake done by a robot? The robot, The Owner, or the creator of the robot? </w:t>
      </w:r>
    </w:p>
    <w:p w14:paraId="6E5157F4" w14:textId="0181B319" w:rsidR="00667B53" w:rsidRDefault="00667B53" w:rsidP="00B2454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brain</w:t>
      </w:r>
      <w:r w:rsidR="00FD6D35">
        <w:rPr>
          <w:rFonts w:ascii="Times New Roman" w:eastAsia="Times New Roman" w:hAnsi="Times New Roman" w:cs="Times New Roman"/>
          <w:color w:val="000000"/>
          <w:sz w:val="24"/>
          <w:szCs w:val="24"/>
        </w:rPr>
        <w:t xml:space="preserve"> will be in conscious while dreaming can a machine dream like humans? What they dream if they are willing to dream? Humans are conscious when they are in coma condition, can a machine go to coma condition and still behave neutral? </w:t>
      </w:r>
    </w:p>
    <w:p w14:paraId="37DB3E48" w14:textId="772BC4F8" w:rsidR="00FD6D35" w:rsidRDefault="00FD6D35" w:rsidP="00B2454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Consciousness of humans differs when they intake alcohol, drugs or other things</w:t>
      </w:r>
      <w:r w:rsidR="00123794">
        <w:rPr>
          <w:rFonts w:ascii="Times New Roman" w:eastAsia="Times New Roman" w:hAnsi="Times New Roman" w:cs="Times New Roman"/>
          <w:color w:val="000000"/>
          <w:sz w:val="24"/>
          <w:szCs w:val="24"/>
        </w:rPr>
        <w:t>, can a machine intake the sedatives and if they intake how it’ll behave?</w:t>
      </w:r>
    </w:p>
    <w:p w14:paraId="6530675C" w14:textId="5DADF880" w:rsidR="00123794" w:rsidRDefault="00123794" w:rsidP="00B2454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Human consciousness depends upon sense organs they have but what will machine have to feel like humans? Humans can know and analyze the difference between a good touch and a bad touch. Can a machine identify the touch of a human or other robot and sense their feelings? </w:t>
      </w:r>
    </w:p>
    <w:p w14:paraId="762333E4" w14:textId="1A6AA438" w:rsidR="00123794" w:rsidRDefault="00123794" w:rsidP="00B2454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people are afraid of dogs if they hear the barking sound they run away from that place, human brain is conscious that if the dog barks it may bark and in order to save themselves humans take </w:t>
      </w:r>
      <w:r w:rsidR="000A1D9C">
        <w:rPr>
          <w:rFonts w:ascii="Times New Roman" w:eastAsia="Times New Roman" w:hAnsi="Times New Roman" w:cs="Times New Roman"/>
          <w:color w:val="000000"/>
          <w:sz w:val="24"/>
          <w:szCs w:val="24"/>
        </w:rPr>
        <w:t>some action.</w:t>
      </w:r>
    </w:p>
    <w:p w14:paraId="3EA6E898" w14:textId="3FAD838F" w:rsidR="000A1D9C" w:rsidRDefault="000A1D9C" w:rsidP="00B24548">
      <w:pPr>
        <w:spacing w:before="100" w:beforeAutospacing="1" w:after="100" w:afterAutospacing="1" w:line="240" w:lineRule="auto"/>
        <w:rPr>
          <w:rFonts w:ascii="Times New Roman" w:eastAsia="Times New Roman" w:hAnsi="Times New Roman" w:cs="Times New Roman"/>
          <w:color w:val="000000"/>
          <w:sz w:val="24"/>
          <w:szCs w:val="24"/>
        </w:rPr>
      </w:pPr>
    </w:p>
    <w:p w14:paraId="7E9CD844" w14:textId="57F38614" w:rsidR="000A1D9C" w:rsidRDefault="000A1D9C" w:rsidP="00B2454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 a machine do all these functions? It might be possible but up to now there is no such thing seen. There are still many questions unanswered. And the major question is that can a machine become a human? Apart from our fictional assumptions we should just wait and see for a further step </w:t>
      </w:r>
      <w:r w:rsidR="00955CFF">
        <w:rPr>
          <w:rFonts w:ascii="Times New Roman" w:eastAsia="Times New Roman" w:hAnsi="Times New Roman" w:cs="Times New Roman"/>
          <w:color w:val="000000"/>
          <w:sz w:val="24"/>
          <w:szCs w:val="24"/>
        </w:rPr>
        <w:t xml:space="preserve">in the research and improvement in the concept of AI consciousness. </w:t>
      </w:r>
    </w:p>
    <w:p w14:paraId="4255B4F4" w14:textId="77777777" w:rsidR="00FD6D35" w:rsidRDefault="00FD6D35" w:rsidP="00B24548">
      <w:pPr>
        <w:spacing w:before="100" w:beforeAutospacing="1" w:after="100" w:afterAutospacing="1" w:line="240" w:lineRule="auto"/>
        <w:rPr>
          <w:rFonts w:ascii="Times New Roman" w:eastAsia="Times New Roman" w:hAnsi="Times New Roman" w:cs="Times New Roman"/>
          <w:color w:val="000000"/>
          <w:sz w:val="24"/>
          <w:szCs w:val="24"/>
        </w:rPr>
      </w:pPr>
    </w:p>
    <w:p w14:paraId="3AFCB086" w14:textId="0B0CD8FA" w:rsidR="006D7A78" w:rsidRDefault="006D7A78" w:rsidP="00B24548">
      <w:pPr>
        <w:spacing w:before="100" w:beforeAutospacing="1" w:after="100" w:afterAutospacing="1" w:line="240" w:lineRule="auto"/>
        <w:rPr>
          <w:rFonts w:ascii="Times New Roman" w:eastAsia="Times New Roman" w:hAnsi="Times New Roman" w:cs="Times New Roman"/>
          <w:b/>
          <w:bCs/>
          <w:color w:val="000000"/>
          <w:sz w:val="24"/>
          <w:szCs w:val="24"/>
        </w:rPr>
      </w:pPr>
    </w:p>
    <w:p w14:paraId="06ECAF90" w14:textId="77777777" w:rsidR="006D7A78" w:rsidRDefault="006D7A78" w:rsidP="00B24548">
      <w:pPr>
        <w:spacing w:before="100" w:beforeAutospacing="1" w:after="100" w:afterAutospacing="1" w:line="240" w:lineRule="auto"/>
        <w:rPr>
          <w:rFonts w:ascii="Times New Roman" w:eastAsia="Times New Roman" w:hAnsi="Times New Roman" w:cs="Times New Roman"/>
          <w:b/>
          <w:bCs/>
          <w:color w:val="000000"/>
          <w:sz w:val="24"/>
          <w:szCs w:val="24"/>
        </w:rPr>
      </w:pPr>
    </w:p>
    <w:p w14:paraId="239BF5CE" w14:textId="77777777" w:rsidR="006D7A78" w:rsidRPr="00B24548" w:rsidRDefault="006D7A78" w:rsidP="00B24548">
      <w:pPr>
        <w:spacing w:before="100" w:beforeAutospacing="1" w:after="100" w:afterAutospacing="1" w:line="240" w:lineRule="auto"/>
        <w:rPr>
          <w:rFonts w:ascii="Times New Roman" w:eastAsia="Times New Roman" w:hAnsi="Times New Roman" w:cs="Times New Roman"/>
          <w:b/>
          <w:bCs/>
          <w:color w:val="000000"/>
          <w:sz w:val="24"/>
          <w:szCs w:val="24"/>
        </w:rPr>
      </w:pPr>
    </w:p>
    <w:p w14:paraId="38B87DD4" w14:textId="77777777" w:rsidR="00B24548" w:rsidRPr="00B24548" w:rsidRDefault="00B24548" w:rsidP="00B24548">
      <w:pPr>
        <w:pStyle w:val="ListParagraph"/>
        <w:spacing w:line="360" w:lineRule="auto"/>
        <w:jc w:val="both"/>
        <w:rPr>
          <w:rFonts w:ascii="Times New Roman" w:hAnsi="Times New Roman" w:cs="Times New Roman"/>
          <w:color w:val="202122"/>
          <w:sz w:val="24"/>
          <w:szCs w:val="24"/>
          <w:shd w:val="clear" w:color="auto" w:fill="FFFFFF"/>
        </w:rPr>
      </w:pPr>
    </w:p>
    <w:p w14:paraId="1C5BA864" w14:textId="77777777" w:rsidR="00A9786D" w:rsidRPr="00B24548" w:rsidRDefault="00A9786D" w:rsidP="009F0F82">
      <w:pPr>
        <w:spacing w:line="360" w:lineRule="auto"/>
        <w:jc w:val="both"/>
        <w:rPr>
          <w:rFonts w:ascii="Times New Roman" w:hAnsi="Times New Roman" w:cs="Times New Roman"/>
          <w:sz w:val="24"/>
          <w:szCs w:val="24"/>
        </w:rPr>
      </w:pPr>
    </w:p>
    <w:p w14:paraId="4F63EE2F" w14:textId="2BBE16E4" w:rsidR="00511A04" w:rsidRDefault="00511A04" w:rsidP="009F0F82">
      <w:pPr>
        <w:spacing w:line="360" w:lineRule="auto"/>
        <w:jc w:val="both"/>
        <w:rPr>
          <w:rFonts w:ascii="Times New Roman" w:hAnsi="Times New Roman" w:cs="Times New Roman"/>
          <w:sz w:val="24"/>
          <w:szCs w:val="24"/>
        </w:rPr>
      </w:pPr>
    </w:p>
    <w:p w14:paraId="36F75C66" w14:textId="4AA08288" w:rsidR="00284A7B" w:rsidRDefault="00284A7B" w:rsidP="009F0F82">
      <w:pPr>
        <w:spacing w:line="360" w:lineRule="auto"/>
        <w:jc w:val="both"/>
        <w:rPr>
          <w:rFonts w:ascii="Times New Roman" w:hAnsi="Times New Roman" w:cs="Times New Roman"/>
          <w:sz w:val="24"/>
          <w:szCs w:val="24"/>
        </w:rPr>
      </w:pPr>
    </w:p>
    <w:p w14:paraId="0ABC6E35" w14:textId="77777777" w:rsidR="00284A7B" w:rsidRPr="006702F7" w:rsidRDefault="00284A7B" w:rsidP="009F0F82">
      <w:pPr>
        <w:spacing w:line="360" w:lineRule="auto"/>
        <w:jc w:val="both"/>
        <w:rPr>
          <w:rFonts w:ascii="Times New Roman" w:hAnsi="Times New Roman" w:cs="Times New Roman"/>
          <w:sz w:val="24"/>
          <w:szCs w:val="24"/>
        </w:rPr>
      </w:pPr>
    </w:p>
    <w:p w14:paraId="51310807" w14:textId="6D6DAC56" w:rsidR="006702F7" w:rsidRDefault="006702F7" w:rsidP="009F0F82">
      <w:pPr>
        <w:spacing w:line="360" w:lineRule="auto"/>
        <w:jc w:val="both"/>
        <w:rPr>
          <w:rFonts w:ascii="Times New Roman" w:hAnsi="Times New Roman" w:cs="Times New Roman"/>
          <w:sz w:val="24"/>
          <w:szCs w:val="24"/>
        </w:rPr>
      </w:pPr>
    </w:p>
    <w:p w14:paraId="23794585" w14:textId="66874A6B" w:rsidR="006702F7" w:rsidRPr="006702F7" w:rsidRDefault="000C66ED" w:rsidP="009F0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702F7" w:rsidRPr="006702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CF8D" w14:textId="77777777" w:rsidR="00A226EB" w:rsidRDefault="00A226EB" w:rsidP="004D02C7">
      <w:pPr>
        <w:spacing w:after="0" w:line="240" w:lineRule="auto"/>
      </w:pPr>
      <w:r>
        <w:separator/>
      </w:r>
    </w:p>
  </w:endnote>
  <w:endnote w:type="continuationSeparator" w:id="0">
    <w:p w14:paraId="687D5211" w14:textId="77777777" w:rsidR="00A226EB" w:rsidRDefault="00A226EB" w:rsidP="004D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B62E" w14:textId="77777777" w:rsidR="00A226EB" w:rsidRDefault="00A226EB" w:rsidP="004D02C7">
      <w:pPr>
        <w:spacing w:after="0" w:line="240" w:lineRule="auto"/>
      </w:pPr>
      <w:r>
        <w:separator/>
      </w:r>
    </w:p>
  </w:footnote>
  <w:footnote w:type="continuationSeparator" w:id="0">
    <w:p w14:paraId="3A19CC46" w14:textId="77777777" w:rsidR="00A226EB" w:rsidRDefault="00A226EB" w:rsidP="004D02C7">
      <w:pPr>
        <w:spacing w:after="0" w:line="240" w:lineRule="auto"/>
      </w:pPr>
      <w:r>
        <w:continuationSeparator/>
      </w:r>
    </w:p>
  </w:footnote>
  <w:footnote w:id="1">
    <w:p w14:paraId="01D3B34A" w14:textId="77777777" w:rsidR="004B1A6C" w:rsidRDefault="004B1A6C" w:rsidP="004B1A6C">
      <w:pPr>
        <w:pStyle w:val="FootnoteText"/>
      </w:pPr>
      <w:r>
        <w:rPr>
          <w:rStyle w:val="FootnoteReference"/>
        </w:rPr>
        <w:footnoteRef/>
      </w:r>
      <w:hyperlink r:id="rId1" w:history="1">
        <w:r>
          <w:rPr>
            <w:rStyle w:val="Hyperlink"/>
            <w:rFonts w:ascii="Arial" w:hAnsi="Arial" w:cs="Arial"/>
            <w:i/>
            <w:iCs/>
            <w:color w:val="3366BB"/>
            <w:sz w:val="19"/>
            <w:szCs w:val="19"/>
            <w:shd w:val="clear" w:color="auto" w:fill="FFFFFF"/>
          </w:rPr>
          <w:t>"consciousness"</w:t>
        </w:r>
      </w:hyperlink>
      <w:r>
        <w:rPr>
          <w:rStyle w:val="HTMLCite"/>
          <w:rFonts w:ascii="Arial" w:hAnsi="Arial" w:cs="Arial"/>
          <w:color w:val="202122"/>
          <w:sz w:val="19"/>
          <w:szCs w:val="19"/>
          <w:shd w:val="clear" w:color="auto" w:fill="FFFFFF"/>
        </w:rPr>
        <w:t>. Merriam-Webster</w:t>
      </w:r>
      <w:r>
        <w:rPr>
          <w:rStyle w:val="reference-accessdate"/>
          <w:rFonts w:ascii="Arial" w:hAnsi="Arial" w:cs="Arial"/>
          <w:i/>
          <w:iCs/>
          <w:color w:val="202122"/>
          <w:sz w:val="19"/>
          <w:szCs w:val="19"/>
          <w:shd w:val="clear" w:color="auto" w:fill="FFFFFF"/>
        </w:rPr>
        <w:t>. Retrieved </w:t>
      </w:r>
      <w:r>
        <w:rPr>
          <w:rStyle w:val="nowrap"/>
          <w:rFonts w:ascii="Arial" w:hAnsi="Arial" w:cs="Arial"/>
          <w:i/>
          <w:iCs/>
          <w:color w:val="202122"/>
          <w:sz w:val="19"/>
          <w:szCs w:val="19"/>
          <w:shd w:val="clear" w:color="auto" w:fill="FFFFFF"/>
        </w:rPr>
        <w:t>June 4,</w:t>
      </w:r>
      <w:r>
        <w:rPr>
          <w:rStyle w:val="reference-accessdate"/>
          <w:rFonts w:ascii="Arial" w:hAnsi="Arial" w:cs="Arial"/>
          <w:i/>
          <w:iCs/>
          <w:color w:val="202122"/>
          <w:sz w:val="19"/>
          <w:szCs w:val="19"/>
          <w:shd w:val="clear" w:color="auto" w:fill="FFFFFF"/>
        </w:rPr>
        <w:t> 2012. Last visited on 9nov.2022.</w:t>
      </w:r>
    </w:p>
    <w:p w14:paraId="1B5E13CD" w14:textId="3191D46F" w:rsidR="004B1A6C" w:rsidRDefault="004B1A6C">
      <w:pPr>
        <w:pStyle w:val="FootnoteText"/>
      </w:pPr>
    </w:p>
  </w:footnote>
  <w:footnote w:id="2">
    <w:p w14:paraId="3DA5D2CB" w14:textId="74046C12" w:rsidR="004B1A6C" w:rsidRDefault="004B1A6C">
      <w:pPr>
        <w:pStyle w:val="FootnoteText"/>
      </w:pPr>
      <w:r>
        <w:rPr>
          <w:rStyle w:val="FootnoteReference"/>
        </w:rPr>
        <w:footnoteRef/>
      </w:r>
      <w:r>
        <w:t xml:space="preserve"> </w:t>
      </w:r>
      <w:r>
        <w:rPr>
          <w:rFonts w:ascii="Arial" w:hAnsi="Arial" w:cs="Arial"/>
          <w:color w:val="202122"/>
          <w:sz w:val="19"/>
          <w:szCs w:val="19"/>
          <w:shd w:val="clear" w:color="auto" w:fill="FFFFFF"/>
        </w:rPr>
        <w:t>Vaitl, Dieter (2005). </w:t>
      </w:r>
      <w:hyperlink r:id="rId2" w:history="1">
        <w:r>
          <w:rPr>
            <w:rStyle w:val="Hyperlink"/>
            <w:rFonts w:ascii="Arial" w:hAnsi="Arial" w:cs="Arial"/>
            <w:color w:val="3366BB"/>
            <w:sz w:val="19"/>
            <w:szCs w:val="19"/>
            <w:shd w:val="clear" w:color="auto" w:fill="FFFFFF"/>
          </w:rPr>
          <w:t>"Psychobiology of altered states of consciousness"</w:t>
        </w:r>
      </w:hyperlink>
      <w:r>
        <w:rPr>
          <w:rFonts w:ascii="Arial" w:hAnsi="Arial" w:cs="Arial"/>
          <w:color w:val="202122"/>
          <w:sz w:val="19"/>
          <w:szCs w:val="19"/>
          <w:shd w:val="clear" w:color="auto" w:fill="FFFFFF"/>
        </w:rPr>
        <w:t> </w:t>
      </w:r>
      <w:r>
        <w:rPr>
          <w:rStyle w:val="cs1-format"/>
          <w:rFonts w:ascii="Arial" w:hAnsi="Arial" w:cs="Arial"/>
          <w:color w:val="202122"/>
          <w:sz w:val="18"/>
          <w:szCs w:val="18"/>
          <w:shd w:val="clear" w:color="auto" w:fill="FFFFFF"/>
        </w:rPr>
        <w:t>(PDF)</w:t>
      </w:r>
      <w:r>
        <w:rPr>
          <w:rFonts w:ascii="Arial" w:hAnsi="Arial" w:cs="Arial"/>
          <w:color w:val="202122"/>
          <w:sz w:val="19"/>
          <w:szCs w:val="19"/>
          <w:shd w:val="clear" w:color="auto" w:fill="FFFFFF"/>
        </w:rPr>
        <w:t>. </w:t>
      </w:r>
      <w:r>
        <w:rPr>
          <w:rFonts w:ascii="Arial" w:hAnsi="Arial" w:cs="Arial"/>
          <w:i/>
          <w:iCs/>
          <w:color w:val="202122"/>
          <w:sz w:val="19"/>
          <w:szCs w:val="19"/>
          <w:shd w:val="clear" w:color="auto" w:fill="FFFFFF"/>
        </w:rPr>
        <w:t>Psychological Bulletin</w:t>
      </w:r>
      <w:r>
        <w:rPr>
          <w:rFonts w:ascii="Arial" w:hAnsi="Arial" w:cs="Arial"/>
          <w:color w:val="202122"/>
          <w:sz w:val="19"/>
          <w:szCs w:val="19"/>
          <w:shd w:val="clear" w:color="auto" w:fill="FFFFFF"/>
        </w:rPr>
        <w:t>. </w:t>
      </w:r>
      <w:r>
        <w:rPr>
          <w:rFonts w:ascii="Arial" w:hAnsi="Arial" w:cs="Arial"/>
          <w:b/>
          <w:bCs/>
          <w:color w:val="202122"/>
          <w:sz w:val="19"/>
          <w:szCs w:val="19"/>
          <w:shd w:val="clear" w:color="auto" w:fill="FFFFFF"/>
        </w:rPr>
        <w:t>131</w:t>
      </w:r>
      <w:r>
        <w:rPr>
          <w:rFonts w:ascii="Arial" w:hAnsi="Arial" w:cs="Arial"/>
          <w:color w:val="202122"/>
          <w:sz w:val="19"/>
          <w:szCs w:val="19"/>
          <w:shd w:val="clear" w:color="auto" w:fill="FFFFFF"/>
        </w:rPr>
        <w:t> (1): 98–127. </w:t>
      </w:r>
      <w:hyperlink r:id="rId3" w:tooltip="Doi (identifier)" w:history="1">
        <w:r>
          <w:rPr>
            <w:rStyle w:val="Hyperlink"/>
            <w:rFonts w:ascii="Arial" w:hAnsi="Arial" w:cs="Arial"/>
            <w:color w:val="0645AD"/>
            <w:sz w:val="19"/>
            <w:szCs w:val="19"/>
            <w:shd w:val="clear" w:color="auto" w:fill="FFFFFF"/>
          </w:rPr>
          <w:t>doi</w:t>
        </w:r>
      </w:hyperlink>
      <w:r>
        <w:rPr>
          <w:rFonts w:ascii="Arial" w:hAnsi="Arial" w:cs="Arial"/>
          <w:color w:val="202122"/>
          <w:sz w:val="19"/>
          <w:szCs w:val="19"/>
          <w:shd w:val="clear" w:color="auto" w:fill="FFFFFF"/>
        </w:rPr>
        <w:t>:</w:t>
      </w:r>
      <w:hyperlink r:id="rId4" w:history="1">
        <w:r>
          <w:rPr>
            <w:rStyle w:val="Hyperlink"/>
            <w:rFonts w:ascii="Arial" w:hAnsi="Arial" w:cs="Arial"/>
            <w:color w:val="3366BB"/>
            <w:sz w:val="19"/>
            <w:szCs w:val="19"/>
          </w:rPr>
          <w:t>10.1037/0033-2909.131.1.98</w:t>
        </w:r>
      </w:hyperlink>
      <w:r>
        <w:rPr>
          <w:rFonts w:ascii="Arial" w:hAnsi="Arial" w:cs="Arial"/>
          <w:color w:val="202122"/>
          <w:sz w:val="19"/>
          <w:szCs w:val="19"/>
          <w:shd w:val="clear" w:color="auto" w:fill="FFFFFF"/>
        </w:rPr>
        <w:t>. </w:t>
      </w:r>
      <w:hyperlink r:id="rId5" w:tooltip="PMID (identifier)" w:history="1">
        <w:r>
          <w:rPr>
            <w:rStyle w:val="Hyperlink"/>
            <w:rFonts w:ascii="Arial" w:hAnsi="Arial" w:cs="Arial"/>
            <w:color w:val="0645AD"/>
            <w:sz w:val="19"/>
            <w:szCs w:val="19"/>
            <w:shd w:val="clear" w:color="auto" w:fill="FFFFFF"/>
          </w:rPr>
          <w:t>PMID</w:t>
        </w:r>
      </w:hyperlink>
      <w:r>
        <w:rPr>
          <w:rFonts w:ascii="Arial" w:hAnsi="Arial" w:cs="Arial"/>
          <w:color w:val="202122"/>
          <w:sz w:val="19"/>
          <w:szCs w:val="19"/>
          <w:shd w:val="clear" w:color="auto" w:fill="FFFFFF"/>
        </w:rPr>
        <w:t> </w:t>
      </w:r>
      <w:hyperlink r:id="rId6" w:history="1">
        <w:r>
          <w:rPr>
            <w:rStyle w:val="Hyperlink"/>
            <w:rFonts w:ascii="Arial" w:hAnsi="Arial" w:cs="Arial"/>
            <w:color w:val="3366BB"/>
            <w:sz w:val="19"/>
            <w:szCs w:val="19"/>
          </w:rPr>
          <w:t>15631555</w:t>
        </w:r>
      </w:hyperlink>
      <w:r>
        <w:rPr>
          <w:rFonts w:ascii="Arial" w:hAnsi="Arial" w:cs="Arial"/>
          <w:color w:val="202122"/>
          <w:sz w:val="19"/>
          <w:szCs w:val="19"/>
          <w:shd w:val="clear" w:color="auto" w:fill="FFFFFF"/>
        </w:rPr>
        <w:t>. </w:t>
      </w:r>
      <w:hyperlink r:id="rId7" w:tooltip="S2CID (identifier)" w:history="1">
        <w:r>
          <w:rPr>
            <w:rStyle w:val="Hyperlink"/>
            <w:rFonts w:ascii="Arial" w:hAnsi="Arial" w:cs="Arial"/>
            <w:color w:val="0645AD"/>
            <w:sz w:val="19"/>
            <w:szCs w:val="19"/>
            <w:shd w:val="clear" w:color="auto" w:fill="FFFFFF"/>
          </w:rPr>
          <w:t>S2CID</w:t>
        </w:r>
      </w:hyperlink>
      <w:r>
        <w:rPr>
          <w:rFonts w:ascii="Arial" w:hAnsi="Arial" w:cs="Arial"/>
          <w:color w:val="202122"/>
          <w:sz w:val="19"/>
          <w:szCs w:val="19"/>
          <w:shd w:val="clear" w:color="auto" w:fill="FFFFFF"/>
        </w:rPr>
        <w:t> </w:t>
      </w:r>
      <w:hyperlink r:id="rId8" w:history="1">
        <w:r>
          <w:rPr>
            <w:rStyle w:val="Hyperlink"/>
            <w:rFonts w:ascii="Arial" w:hAnsi="Arial" w:cs="Arial"/>
            <w:color w:val="3366BB"/>
            <w:sz w:val="19"/>
            <w:szCs w:val="19"/>
          </w:rPr>
          <w:t>6909813</w:t>
        </w:r>
      </w:hyperlink>
      <w:r>
        <w:rPr>
          <w:rFonts w:ascii="Arial" w:hAnsi="Arial" w:cs="Arial"/>
          <w:color w:val="202122"/>
          <w:sz w:val="19"/>
          <w:szCs w:val="19"/>
          <w:shd w:val="clear" w:color="auto" w:fill="FFFFFF"/>
        </w:rPr>
        <w:t>. Archived from </w:t>
      </w:r>
      <w:hyperlink r:id="rId9" w:history="1">
        <w:r>
          <w:rPr>
            <w:rStyle w:val="Hyperlink"/>
            <w:rFonts w:ascii="Arial" w:hAnsi="Arial" w:cs="Arial"/>
            <w:color w:val="3366BB"/>
            <w:sz w:val="19"/>
            <w:szCs w:val="19"/>
            <w:shd w:val="clear" w:color="auto" w:fill="FFFFFF"/>
          </w:rPr>
          <w:t>the original</w:t>
        </w:r>
      </w:hyperlink>
      <w:r>
        <w:rPr>
          <w:rFonts w:ascii="Arial" w:hAnsi="Arial" w:cs="Arial"/>
          <w:color w:val="202122"/>
          <w:sz w:val="19"/>
          <w:szCs w:val="19"/>
          <w:shd w:val="clear" w:color="auto" w:fill="FFFFFF"/>
        </w:rPr>
        <w:t> </w:t>
      </w:r>
      <w:r>
        <w:rPr>
          <w:rStyle w:val="cs1-format"/>
          <w:rFonts w:ascii="Arial" w:hAnsi="Arial" w:cs="Arial"/>
          <w:color w:val="202122"/>
          <w:sz w:val="18"/>
          <w:szCs w:val="18"/>
          <w:shd w:val="clear" w:color="auto" w:fill="FFFFFF"/>
        </w:rPr>
        <w:t>(PDF)</w:t>
      </w:r>
      <w:r>
        <w:rPr>
          <w:rFonts w:ascii="Arial" w:hAnsi="Arial" w:cs="Arial"/>
          <w:color w:val="202122"/>
          <w:sz w:val="19"/>
          <w:szCs w:val="19"/>
          <w:shd w:val="clear" w:color="auto" w:fill="FFFFFF"/>
        </w:rPr>
        <w:t> on 2020-10-22. Last visited on 9nov.2022.</w:t>
      </w:r>
    </w:p>
  </w:footnote>
  <w:footnote w:id="3">
    <w:p w14:paraId="18384412" w14:textId="0618CE24" w:rsidR="004B1A6C" w:rsidRDefault="004B1A6C">
      <w:pPr>
        <w:pStyle w:val="FootnoteText"/>
      </w:pPr>
      <w:r>
        <w:rPr>
          <w:rStyle w:val="FootnoteReference"/>
        </w:rPr>
        <w:footnoteRef/>
      </w:r>
      <w:r>
        <w:t xml:space="preserve"> </w:t>
      </w:r>
      <w:r>
        <w:rPr>
          <w:rFonts w:ascii="Arial" w:hAnsi="Arial" w:cs="Arial"/>
          <w:color w:val="202122"/>
          <w:sz w:val="19"/>
          <w:szCs w:val="19"/>
          <w:shd w:val="clear" w:color="auto" w:fill="FFFFFF"/>
        </w:rPr>
        <w:t>Coenen, Anton (2010). </w:t>
      </w:r>
      <w:hyperlink r:id="rId10" w:history="1">
        <w:r>
          <w:rPr>
            <w:rStyle w:val="Hyperlink"/>
            <w:rFonts w:ascii="Arial" w:hAnsi="Arial" w:cs="Arial"/>
            <w:color w:val="3366BB"/>
            <w:sz w:val="19"/>
            <w:szCs w:val="19"/>
            <w:shd w:val="clear" w:color="auto" w:fill="FFFFFF"/>
          </w:rPr>
          <w:t>"Subconscious Stimulus Recognition and Processing During Sleep"</w:t>
        </w:r>
      </w:hyperlink>
      <w:r>
        <w:rPr>
          <w:rFonts w:ascii="Arial" w:hAnsi="Arial" w:cs="Arial"/>
          <w:color w:val="202122"/>
          <w:sz w:val="19"/>
          <w:szCs w:val="19"/>
          <w:shd w:val="clear" w:color="auto" w:fill="FFFFFF"/>
        </w:rPr>
        <w:t> </w:t>
      </w:r>
      <w:r>
        <w:rPr>
          <w:rStyle w:val="cs1-format"/>
          <w:rFonts w:ascii="Arial" w:hAnsi="Arial" w:cs="Arial"/>
          <w:color w:val="202122"/>
          <w:sz w:val="18"/>
          <w:szCs w:val="18"/>
          <w:shd w:val="clear" w:color="auto" w:fill="FFFFFF"/>
        </w:rPr>
        <w:t>(PDF)</w:t>
      </w:r>
      <w:r>
        <w:rPr>
          <w:rFonts w:ascii="Arial" w:hAnsi="Arial" w:cs="Arial"/>
          <w:color w:val="202122"/>
          <w:sz w:val="19"/>
          <w:szCs w:val="19"/>
          <w:shd w:val="clear" w:color="auto" w:fill="FFFFFF"/>
        </w:rPr>
        <w:t>. </w:t>
      </w:r>
      <w:r>
        <w:rPr>
          <w:rFonts w:ascii="Arial" w:hAnsi="Arial" w:cs="Arial"/>
          <w:i/>
          <w:iCs/>
          <w:color w:val="202122"/>
          <w:sz w:val="19"/>
          <w:szCs w:val="19"/>
          <w:shd w:val="clear" w:color="auto" w:fill="FFFFFF"/>
        </w:rPr>
        <w:t>Psyche</w:t>
      </w:r>
      <w:r>
        <w:rPr>
          <w:rFonts w:ascii="Arial" w:hAnsi="Arial" w:cs="Arial"/>
          <w:color w:val="202122"/>
          <w:sz w:val="19"/>
          <w:szCs w:val="19"/>
          <w:shd w:val="clear" w:color="auto" w:fill="FFFFFF"/>
        </w:rPr>
        <w:t>. </w:t>
      </w:r>
      <w:r>
        <w:rPr>
          <w:rFonts w:ascii="Arial" w:hAnsi="Arial" w:cs="Arial"/>
          <w:b/>
          <w:bCs/>
          <w:color w:val="202122"/>
          <w:sz w:val="19"/>
          <w:szCs w:val="19"/>
          <w:shd w:val="clear" w:color="auto" w:fill="FFFFFF"/>
        </w:rPr>
        <w:t>16–2</w:t>
      </w:r>
      <w:r>
        <w:rPr>
          <w:rFonts w:ascii="Arial" w:hAnsi="Arial" w:cs="Arial"/>
          <w:color w:val="202122"/>
          <w:sz w:val="19"/>
          <w:szCs w:val="19"/>
          <w:shd w:val="clear" w:color="auto" w:fill="FFFFFF"/>
        </w:rPr>
        <w:t>. </w:t>
      </w:r>
      <w:hyperlink r:id="rId11" w:history="1">
        <w:r>
          <w:rPr>
            <w:rStyle w:val="Hyperlink"/>
            <w:rFonts w:ascii="Arial" w:hAnsi="Arial" w:cs="Arial"/>
            <w:color w:val="3366BB"/>
            <w:sz w:val="19"/>
            <w:szCs w:val="19"/>
            <w:shd w:val="clear" w:color="auto" w:fill="FFFFFF"/>
          </w:rPr>
          <w:t>Archived</w:t>
        </w:r>
      </w:hyperlink>
      <w:r>
        <w:rPr>
          <w:rFonts w:ascii="Arial" w:hAnsi="Arial" w:cs="Arial"/>
          <w:color w:val="202122"/>
          <w:sz w:val="19"/>
          <w:szCs w:val="19"/>
          <w:shd w:val="clear" w:color="auto" w:fill="FFFFFF"/>
        </w:rPr>
        <w:t> </w:t>
      </w:r>
      <w:r>
        <w:rPr>
          <w:rStyle w:val="cs1-format"/>
          <w:rFonts w:ascii="Arial" w:hAnsi="Arial" w:cs="Arial"/>
          <w:color w:val="202122"/>
          <w:sz w:val="18"/>
          <w:szCs w:val="18"/>
          <w:shd w:val="clear" w:color="auto" w:fill="FFFFFF"/>
        </w:rPr>
        <w:t>(PDF)</w:t>
      </w:r>
      <w:r>
        <w:rPr>
          <w:rFonts w:ascii="Arial" w:hAnsi="Arial" w:cs="Arial"/>
          <w:color w:val="202122"/>
          <w:sz w:val="19"/>
          <w:szCs w:val="19"/>
          <w:shd w:val="clear" w:color="auto" w:fill="FFFFFF"/>
        </w:rPr>
        <w:t> from the original on 2017-06-11.</w:t>
      </w:r>
      <w:r w:rsidR="002B399D">
        <w:rPr>
          <w:rFonts w:ascii="Arial" w:hAnsi="Arial" w:cs="Arial"/>
          <w:color w:val="202122"/>
          <w:sz w:val="19"/>
          <w:szCs w:val="19"/>
          <w:shd w:val="clear" w:color="auto" w:fill="FFFFFF"/>
        </w:rPr>
        <w:t>lastvisited on 9nov,2022.</w:t>
      </w:r>
    </w:p>
  </w:footnote>
  <w:footnote w:id="4">
    <w:p w14:paraId="71EDACF9" w14:textId="4F8B871E" w:rsidR="004B1A6C" w:rsidRDefault="004B1A6C">
      <w:pPr>
        <w:pStyle w:val="FootnoteText"/>
      </w:pPr>
      <w:r>
        <w:rPr>
          <w:rStyle w:val="FootnoteReference"/>
        </w:rPr>
        <w:footnoteRef/>
      </w:r>
      <w:r>
        <w:t xml:space="preserve"> </w:t>
      </w:r>
      <w:r>
        <w:rPr>
          <w:rFonts w:ascii="Arial" w:hAnsi="Arial" w:cs="Arial"/>
          <w:color w:val="202122"/>
          <w:sz w:val="19"/>
          <w:szCs w:val="19"/>
          <w:shd w:val="clear" w:color="auto" w:fill="FFFFFF"/>
        </w:rPr>
        <w:t>M. Murphy; S. Donovan; E. Taylor (1997). </w:t>
      </w:r>
      <w:r>
        <w:rPr>
          <w:rFonts w:ascii="Arial" w:hAnsi="Arial" w:cs="Arial"/>
          <w:i/>
          <w:iCs/>
          <w:color w:val="202122"/>
          <w:sz w:val="19"/>
          <w:szCs w:val="19"/>
          <w:shd w:val="clear" w:color="auto" w:fill="FFFFFF"/>
        </w:rPr>
        <w:t xml:space="preserve">The Physical and Psychological Effects of Meditation: A Review of Contemporary Research </w:t>
      </w:r>
      <w:r w:rsidR="001A2685">
        <w:rPr>
          <w:rFonts w:ascii="Arial" w:hAnsi="Arial" w:cs="Arial"/>
          <w:i/>
          <w:iCs/>
          <w:color w:val="202122"/>
          <w:sz w:val="19"/>
          <w:szCs w:val="19"/>
          <w:shd w:val="clear" w:color="auto" w:fill="FFFFFF"/>
        </w:rPr>
        <w:t>with</w:t>
      </w:r>
      <w:r>
        <w:rPr>
          <w:rFonts w:ascii="Arial" w:hAnsi="Arial" w:cs="Arial"/>
          <w:i/>
          <w:iCs/>
          <w:color w:val="202122"/>
          <w:sz w:val="19"/>
          <w:szCs w:val="19"/>
          <w:shd w:val="clear" w:color="auto" w:fill="FFFFFF"/>
        </w:rPr>
        <w:t xml:space="preserve"> a Comprehensive Bibliography, 1931–1996</w:t>
      </w:r>
      <w:r>
        <w:rPr>
          <w:rFonts w:ascii="Arial" w:hAnsi="Arial" w:cs="Arial"/>
          <w:color w:val="202122"/>
          <w:sz w:val="19"/>
          <w:szCs w:val="19"/>
          <w:shd w:val="clear" w:color="auto" w:fill="FFFFFF"/>
        </w:rPr>
        <w:t>. Institute of Noetic Sciences. Last visited on 9nov,2022.</w:t>
      </w:r>
    </w:p>
  </w:footnote>
  <w:footnote w:id="5">
    <w:p w14:paraId="6F3B80CC" w14:textId="365F2014" w:rsidR="001B1BD1" w:rsidRDefault="001B1BD1">
      <w:pPr>
        <w:pStyle w:val="FootnoteText"/>
      </w:pPr>
      <w:r>
        <w:rPr>
          <w:rStyle w:val="FootnoteReference"/>
        </w:rPr>
        <w:footnoteRef/>
      </w:r>
      <w:r>
        <w:t xml:space="preserve"> </w:t>
      </w:r>
      <w:r>
        <w:rPr>
          <w:rFonts w:ascii="Arial" w:hAnsi="Arial" w:cs="Arial"/>
          <w:color w:val="202122"/>
          <w:sz w:val="19"/>
          <w:szCs w:val="19"/>
          <w:shd w:val="clear" w:color="auto" w:fill="FFFFFF"/>
        </w:rPr>
        <w:t>Graziano, Michael (2013). </w:t>
      </w:r>
      <w:r>
        <w:rPr>
          <w:rFonts w:ascii="Arial" w:hAnsi="Arial" w:cs="Arial"/>
          <w:i/>
          <w:iCs/>
          <w:color w:val="202122"/>
          <w:sz w:val="19"/>
          <w:szCs w:val="19"/>
          <w:shd w:val="clear" w:color="auto" w:fill="FFFFFF"/>
        </w:rPr>
        <w:t>Consciousness and the Social Brain</w:t>
      </w:r>
      <w:r>
        <w:rPr>
          <w:rFonts w:ascii="Arial" w:hAnsi="Arial" w:cs="Arial"/>
          <w:color w:val="202122"/>
          <w:sz w:val="19"/>
          <w:szCs w:val="19"/>
          <w:shd w:val="clear" w:color="auto" w:fill="FFFFFF"/>
        </w:rPr>
        <w:t>. Oxford University Press. </w:t>
      </w:r>
      <w:hyperlink r:id="rId12" w:tooltip="ISBN (identifier)" w:history="1">
        <w:r>
          <w:rPr>
            <w:rStyle w:val="Hyperlink"/>
            <w:rFonts w:ascii="Arial" w:hAnsi="Arial" w:cs="Arial"/>
            <w:color w:val="0645AD"/>
            <w:sz w:val="19"/>
            <w:szCs w:val="19"/>
            <w:shd w:val="clear" w:color="auto" w:fill="FFFFFF"/>
          </w:rPr>
          <w:t>ISBN</w:t>
        </w:r>
      </w:hyperlink>
      <w:r>
        <w:rPr>
          <w:rFonts w:ascii="Arial" w:hAnsi="Arial" w:cs="Arial"/>
          <w:color w:val="202122"/>
          <w:sz w:val="19"/>
          <w:szCs w:val="19"/>
          <w:shd w:val="clear" w:color="auto" w:fill="FFFFFF"/>
        </w:rPr>
        <w:t> </w:t>
      </w:r>
      <w:hyperlink r:id="rId13" w:tooltip="Special:BookSources/978-0199928644" w:history="1">
        <w:r>
          <w:rPr>
            <w:rStyle w:val="Hyperlink"/>
            <w:rFonts w:ascii="Arial" w:hAnsi="Arial" w:cs="Arial"/>
            <w:color w:val="0645AD"/>
            <w:sz w:val="19"/>
            <w:szCs w:val="19"/>
            <w:shd w:val="clear" w:color="auto" w:fill="FFFFFF"/>
          </w:rPr>
          <w:t>978-0199928644</w:t>
        </w:r>
      </w:hyperlink>
      <w:r>
        <w:rPr>
          <w:rFonts w:ascii="Arial" w:hAnsi="Arial" w:cs="Arial"/>
          <w:color w:val="202122"/>
          <w:sz w:val="19"/>
          <w:szCs w:val="19"/>
          <w:shd w:val="clear" w:color="auto" w:fill="FFFFFF"/>
        </w:rPr>
        <w:t>.. last visited on 9nov.2022</w:t>
      </w:r>
    </w:p>
  </w:footnote>
  <w:footnote w:id="6">
    <w:p w14:paraId="7B7771A2" w14:textId="13F6682B" w:rsidR="00694898" w:rsidRDefault="00694898">
      <w:pPr>
        <w:pStyle w:val="FootnoteText"/>
      </w:pPr>
      <w:r>
        <w:rPr>
          <w:rStyle w:val="FootnoteReference"/>
        </w:rPr>
        <w:footnoteRef/>
      </w:r>
      <w:r>
        <w:t xml:space="preserve"> </w:t>
      </w:r>
      <w:r>
        <w:rPr>
          <w:rFonts w:ascii="Arial" w:hAnsi="Arial" w:cs="Arial"/>
          <w:color w:val="202122"/>
          <w:sz w:val="19"/>
          <w:szCs w:val="19"/>
          <w:shd w:val="clear" w:color="auto" w:fill="FFFFFF"/>
        </w:rPr>
        <w:t>Joëlle Proust in </w:t>
      </w:r>
      <w:r>
        <w:rPr>
          <w:rFonts w:ascii="Arial" w:hAnsi="Arial" w:cs="Arial"/>
          <w:i/>
          <w:iCs/>
          <w:color w:val="202122"/>
          <w:sz w:val="19"/>
          <w:szCs w:val="19"/>
          <w:shd w:val="clear" w:color="auto" w:fill="FFFFFF"/>
        </w:rPr>
        <w:t>Neural Correlates of Consciousness</w:t>
      </w:r>
      <w:r>
        <w:rPr>
          <w:rFonts w:ascii="Arial" w:hAnsi="Arial" w:cs="Arial"/>
          <w:color w:val="202122"/>
          <w:sz w:val="19"/>
          <w:szCs w:val="19"/>
          <w:shd w:val="clear" w:color="auto" w:fill="FFFFFF"/>
        </w:rPr>
        <w:t>, Thomas Metzinger, 2000, MIT, pages 307-324, last visited 9nov,2022.</w:t>
      </w:r>
    </w:p>
  </w:footnote>
  <w:footnote w:id="7">
    <w:p w14:paraId="07CACA73" w14:textId="7D0A986D" w:rsidR="00E942CA" w:rsidRDefault="00E942CA">
      <w:pPr>
        <w:pStyle w:val="FootnoteText"/>
      </w:pPr>
      <w:r>
        <w:rPr>
          <w:rStyle w:val="FootnoteReference"/>
        </w:rPr>
        <w:footnoteRef/>
      </w:r>
      <w:r>
        <w:t xml:space="preserve"> </w:t>
      </w:r>
      <w:hyperlink r:id="rId14" w:history="1">
        <w:r w:rsidRPr="002D5544">
          <w:rPr>
            <w:rStyle w:val="Hyperlink"/>
          </w:rPr>
          <w:t>file:///C:/Users/HP/Downloads/Life%203.0_%20Being%20Human%20in%20the%20Age%20of%20Artificial%20Intelligence%20(%20PDFDrive</w:t>
        </w:r>
      </w:hyperlink>
      <w:r>
        <w:t xml:space="preserve"> last visited on nov</w:t>
      </w:r>
      <w:r w:rsidR="009F0F82">
        <w:t>8,</w:t>
      </w:r>
      <w:r>
        <w:t xml:space="preserv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9EC"/>
    <w:multiLevelType w:val="hybridMultilevel"/>
    <w:tmpl w:val="2B8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19DC"/>
    <w:multiLevelType w:val="hybridMultilevel"/>
    <w:tmpl w:val="7F0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325AE"/>
    <w:multiLevelType w:val="hybridMultilevel"/>
    <w:tmpl w:val="8E2839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54ED52CF"/>
    <w:multiLevelType w:val="multilevel"/>
    <w:tmpl w:val="0FEA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4615A6"/>
    <w:multiLevelType w:val="multilevel"/>
    <w:tmpl w:val="73F2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7C1605"/>
    <w:multiLevelType w:val="hybridMultilevel"/>
    <w:tmpl w:val="F782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20E1A"/>
    <w:multiLevelType w:val="hybridMultilevel"/>
    <w:tmpl w:val="58F6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501681">
    <w:abstractNumId w:val="2"/>
  </w:num>
  <w:num w:numId="2" w16cid:durableId="1717774616">
    <w:abstractNumId w:val="4"/>
  </w:num>
  <w:num w:numId="3" w16cid:durableId="938638087">
    <w:abstractNumId w:val="1"/>
  </w:num>
  <w:num w:numId="4" w16cid:durableId="1886478765">
    <w:abstractNumId w:val="0"/>
  </w:num>
  <w:num w:numId="5" w16cid:durableId="1121073998">
    <w:abstractNumId w:val="5"/>
  </w:num>
  <w:num w:numId="6" w16cid:durableId="314845939">
    <w:abstractNumId w:val="6"/>
  </w:num>
  <w:num w:numId="7" w16cid:durableId="204991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4A"/>
    <w:rsid w:val="000323EE"/>
    <w:rsid w:val="000454CB"/>
    <w:rsid w:val="00093134"/>
    <w:rsid w:val="000A1D9C"/>
    <w:rsid w:val="000C66ED"/>
    <w:rsid w:val="00123794"/>
    <w:rsid w:val="00130A70"/>
    <w:rsid w:val="00176D2A"/>
    <w:rsid w:val="001A0AAF"/>
    <w:rsid w:val="001A2685"/>
    <w:rsid w:val="001B1BD1"/>
    <w:rsid w:val="002002A6"/>
    <w:rsid w:val="00245E79"/>
    <w:rsid w:val="00284A7B"/>
    <w:rsid w:val="002B322B"/>
    <w:rsid w:val="002B399D"/>
    <w:rsid w:val="002B6DDD"/>
    <w:rsid w:val="002C5110"/>
    <w:rsid w:val="00315308"/>
    <w:rsid w:val="0032603D"/>
    <w:rsid w:val="003A7856"/>
    <w:rsid w:val="0041657E"/>
    <w:rsid w:val="004234A2"/>
    <w:rsid w:val="004B1A6C"/>
    <w:rsid w:val="004D02C7"/>
    <w:rsid w:val="004E7177"/>
    <w:rsid w:val="005067A6"/>
    <w:rsid w:val="00511A04"/>
    <w:rsid w:val="00527AE5"/>
    <w:rsid w:val="00535050"/>
    <w:rsid w:val="00541EF7"/>
    <w:rsid w:val="00547522"/>
    <w:rsid w:val="00584256"/>
    <w:rsid w:val="00585B50"/>
    <w:rsid w:val="0059137B"/>
    <w:rsid w:val="00612A96"/>
    <w:rsid w:val="00625F73"/>
    <w:rsid w:val="00667B53"/>
    <w:rsid w:val="006702F7"/>
    <w:rsid w:val="00694898"/>
    <w:rsid w:val="006C4614"/>
    <w:rsid w:val="006C785F"/>
    <w:rsid w:val="006D7A78"/>
    <w:rsid w:val="00730EB9"/>
    <w:rsid w:val="00784132"/>
    <w:rsid w:val="00794A34"/>
    <w:rsid w:val="00797437"/>
    <w:rsid w:val="007C4023"/>
    <w:rsid w:val="007C5213"/>
    <w:rsid w:val="007E06C1"/>
    <w:rsid w:val="008004E3"/>
    <w:rsid w:val="008443D8"/>
    <w:rsid w:val="008647DA"/>
    <w:rsid w:val="00885254"/>
    <w:rsid w:val="008A0621"/>
    <w:rsid w:val="008E2185"/>
    <w:rsid w:val="008E322B"/>
    <w:rsid w:val="00932DEF"/>
    <w:rsid w:val="00955CFF"/>
    <w:rsid w:val="009E224A"/>
    <w:rsid w:val="009F0F82"/>
    <w:rsid w:val="00A226EB"/>
    <w:rsid w:val="00A40AF9"/>
    <w:rsid w:val="00A749E1"/>
    <w:rsid w:val="00A83CEB"/>
    <w:rsid w:val="00A9786D"/>
    <w:rsid w:val="00AA180D"/>
    <w:rsid w:val="00AA3A3A"/>
    <w:rsid w:val="00B24548"/>
    <w:rsid w:val="00B25C64"/>
    <w:rsid w:val="00B52DFB"/>
    <w:rsid w:val="00B9637C"/>
    <w:rsid w:val="00BA0A79"/>
    <w:rsid w:val="00BB2BAC"/>
    <w:rsid w:val="00BC0B72"/>
    <w:rsid w:val="00BE38B4"/>
    <w:rsid w:val="00BF19B9"/>
    <w:rsid w:val="00C30149"/>
    <w:rsid w:val="00C466F2"/>
    <w:rsid w:val="00C657F7"/>
    <w:rsid w:val="00CA4921"/>
    <w:rsid w:val="00CC5058"/>
    <w:rsid w:val="00CD4543"/>
    <w:rsid w:val="00D4671C"/>
    <w:rsid w:val="00D51448"/>
    <w:rsid w:val="00D5228C"/>
    <w:rsid w:val="00D52881"/>
    <w:rsid w:val="00D6532A"/>
    <w:rsid w:val="00DA7FEC"/>
    <w:rsid w:val="00DF387E"/>
    <w:rsid w:val="00E16485"/>
    <w:rsid w:val="00E51A58"/>
    <w:rsid w:val="00E64FC4"/>
    <w:rsid w:val="00E942CA"/>
    <w:rsid w:val="00EB5F96"/>
    <w:rsid w:val="00F12BC5"/>
    <w:rsid w:val="00FD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E663"/>
  <w15:chartTrackingRefBased/>
  <w15:docId w15:val="{A21AB4CE-E021-44B7-BD58-12D14617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2C7"/>
  </w:style>
  <w:style w:type="paragraph" w:styleId="Footer">
    <w:name w:val="footer"/>
    <w:basedOn w:val="Normal"/>
    <w:link w:val="FooterChar"/>
    <w:uiPriority w:val="99"/>
    <w:unhideWhenUsed/>
    <w:rsid w:val="004D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2C7"/>
  </w:style>
  <w:style w:type="character" w:styleId="Hyperlink">
    <w:name w:val="Hyperlink"/>
    <w:basedOn w:val="DefaultParagraphFont"/>
    <w:uiPriority w:val="99"/>
    <w:unhideWhenUsed/>
    <w:rsid w:val="006C785F"/>
    <w:rPr>
      <w:color w:val="0563C1" w:themeColor="hyperlink"/>
      <w:u w:val="single"/>
    </w:rPr>
  </w:style>
  <w:style w:type="character" w:customStyle="1" w:styleId="UnresolvedMention1">
    <w:name w:val="Unresolved Mention1"/>
    <w:basedOn w:val="DefaultParagraphFont"/>
    <w:uiPriority w:val="99"/>
    <w:semiHidden/>
    <w:unhideWhenUsed/>
    <w:rsid w:val="006C785F"/>
    <w:rPr>
      <w:color w:val="605E5C"/>
      <w:shd w:val="clear" w:color="auto" w:fill="E1DFDD"/>
    </w:rPr>
  </w:style>
  <w:style w:type="paragraph" w:styleId="FootnoteText">
    <w:name w:val="footnote text"/>
    <w:basedOn w:val="Normal"/>
    <w:link w:val="FootnoteTextChar"/>
    <w:uiPriority w:val="99"/>
    <w:semiHidden/>
    <w:unhideWhenUsed/>
    <w:rsid w:val="00864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7DA"/>
    <w:rPr>
      <w:sz w:val="20"/>
      <w:szCs w:val="20"/>
    </w:rPr>
  </w:style>
  <w:style w:type="character" w:styleId="FootnoteReference">
    <w:name w:val="footnote reference"/>
    <w:basedOn w:val="DefaultParagraphFont"/>
    <w:uiPriority w:val="99"/>
    <w:semiHidden/>
    <w:unhideWhenUsed/>
    <w:rsid w:val="008647DA"/>
    <w:rPr>
      <w:vertAlign w:val="superscript"/>
    </w:rPr>
  </w:style>
  <w:style w:type="paragraph" w:styleId="ListParagraph">
    <w:name w:val="List Paragraph"/>
    <w:basedOn w:val="Normal"/>
    <w:uiPriority w:val="34"/>
    <w:qFormat/>
    <w:rsid w:val="00D5228C"/>
    <w:pPr>
      <w:ind w:left="720"/>
      <w:contextualSpacing/>
    </w:pPr>
  </w:style>
  <w:style w:type="character" w:styleId="HTMLCite">
    <w:name w:val="HTML Cite"/>
    <w:basedOn w:val="DefaultParagraphFont"/>
    <w:uiPriority w:val="99"/>
    <w:semiHidden/>
    <w:unhideWhenUsed/>
    <w:rsid w:val="00DA7FEC"/>
    <w:rPr>
      <w:i/>
      <w:iCs/>
    </w:rPr>
  </w:style>
  <w:style w:type="character" w:customStyle="1" w:styleId="cs1-format">
    <w:name w:val="cs1-format"/>
    <w:basedOn w:val="DefaultParagraphFont"/>
    <w:rsid w:val="00541EF7"/>
  </w:style>
  <w:style w:type="character" w:customStyle="1" w:styleId="reference-accessdate">
    <w:name w:val="reference-accessdate"/>
    <w:basedOn w:val="DefaultParagraphFont"/>
    <w:rsid w:val="004B1A6C"/>
  </w:style>
  <w:style w:type="character" w:customStyle="1" w:styleId="nowrap">
    <w:name w:val="nowrap"/>
    <w:basedOn w:val="DefaultParagraphFont"/>
    <w:rsid w:val="004B1A6C"/>
  </w:style>
  <w:style w:type="character" w:styleId="UnresolvedMention">
    <w:name w:val="Unresolved Mention"/>
    <w:basedOn w:val="DefaultParagraphFont"/>
    <w:uiPriority w:val="99"/>
    <w:semiHidden/>
    <w:unhideWhenUsed/>
    <w:rsid w:val="00E94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1327">
      <w:bodyDiv w:val="1"/>
      <w:marLeft w:val="0"/>
      <w:marRight w:val="0"/>
      <w:marTop w:val="0"/>
      <w:marBottom w:val="0"/>
      <w:divBdr>
        <w:top w:val="none" w:sz="0" w:space="0" w:color="auto"/>
        <w:left w:val="none" w:sz="0" w:space="0" w:color="auto"/>
        <w:bottom w:val="none" w:sz="0" w:space="0" w:color="auto"/>
        <w:right w:val="none" w:sz="0" w:space="0" w:color="auto"/>
      </w:divBdr>
    </w:div>
    <w:div w:id="218519069">
      <w:bodyDiv w:val="1"/>
      <w:marLeft w:val="0"/>
      <w:marRight w:val="0"/>
      <w:marTop w:val="0"/>
      <w:marBottom w:val="0"/>
      <w:divBdr>
        <w:top w:val="none" w:sz="0" w:space="0" w:color="auto"/>
        <w:left w:val="none" w:sz="0" w:space="0" w:color="auto"/>
        <w:bottom w:val="none" w:sz="0" w:space="0" w:color="auto"/>
        <w:right w:val="none" w:sz="0" w:space="0" w:color="auto"/>
      </w:divBdr>
    </w:div>
    <w:div w:id="5127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pi.semanticscholar.org/CorpusID:6909813" TargetMode="External"/><Relationship Id="rId13" Type="http://schemas.openxmlformats.org/officeDocument/2006/relationships/hyperlink" Target="https://en.wikipedia.org/wiki/Special:BookSources/978-0199928644" TargetMode="External"/><Relationship Id="rId3" Type="http://schemas.openxmlformats.org/officeDocument/2006/relationships/hyperlink" Target="https://en.wikipedia.org/wiki/Doi_(identifier)" TargetMode="External"/><Relationship Id="rId7" Type="http://schemas.openxmlformats.org/officeDocument/2006/relationships/hyperlink" Target="https://en.wikipedia.org/wiki/S2CID_(identifier)" TargetMode="External"/><Relationship Id="rId12" Type="http://schemas.openxmlformats.org/officeDocument/2006/relationships/hyperlink" Target="https://en.wikipedia.org/wiki/ISBN_(identifier)" TargetMode="External"/><Relationship Id="rId2" Type="http://schemas.openxmlformats.org/officeDocument/2006/relationships/hyperlink" Target="https://web.archive.org/web/20201022093127/https:/pdfs.semanticscholar.org/09d8/95b85d772fb505144969310255c0cbdc74a7.pdf" TargetMode="External"/><Relationship Id="rId1" Type="http://schemas.openxmlformats.org/officeDocument/2006/relationships/hyperlink" Target="http://www.merriam-webster.com/dictionary/consciousness" TargetMode="External"/><Relationship Id="rId6" Type="http://schemas.openxmlformats.org/officeDocument/2006/relationships/hyperlink" Target="https://pubmed.ncbi.nlm.nih.gov/15631555" TargetMode="External"/><Relationship Id="rId11" Type="http://schemas.openxmlformats.org/officeDocument/2006/relationships/hyperlink" Target="https://web.archive.org/web/20170611115233/http:/journalpsyche.org/files/0xbb10.pdf" TargetMode="External"/><Relationship Id="rId5" Type="http://schemas.openxmlformats.org/officeDocument/2006/relationships/hyperlink" Target="https://en.wikipedia.org/wiki/PMID_(identifier)" TargetMode="External"/><Relationship Id="rId10" Type="http://schemas.openxmlformats.org/officeDocument/2006/relationships/hyperlink" Target="http://journalpsyche.org/files/0xbb10.pdf" TargetMode="External"/><Relationship Id="rId4" Type="http://schemas.openxmlformats.org/officeDocument/2006/relationships/hyperlink" Target="https://doi.org/10.1037%2F0033-2909.131.1.98" TargetMode="External"/><Relationship Id="rId9" Type="http://schemas.openxmlformats.org/officeDocument/2006/relationships/hyperlink" Target="https://pdfs.semanticscholar.org/09d8/95b85d772fb505144969310255c0cbdc74a7.pdf" TargetMode="External"/><Relationship Id="rId14" Type="http://schemas.openxmlformats.org/officeDocument/2006/relationships/hyperlink" Target="file:///C:/Users/HP/Downloads/Life%203.0_%20Being%20Human%20in%20the%20Age%20of%20Artificial%20Intelligence%20(%20PDF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EB97F-C593-40DF-A08E-9F8933692F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Asritha Reddy Peram</dc:creator>
  <cp:keywords/>
  <dc:description/>
  <cp:lastModifiedBy>Asritha Reddy Peram</cp:lastModifiedBy>
  <cp:revision>2</cp:revision>
  <dcterms:created xsi:type="dcterms:W3CDTF">2023-05-25T06:30:00Z</dcterms:created>
  <dcterms:modified xsi:type="dcterms:W3CDTF">2023-05-25T06:30:00Z</dcterms:modified>
</cp:coreProperties>
</file>